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 w:rsidP="002726B0">
      <w:pPr>
        <w:suppressAutoHyphens/>
        <w:spacing w:line="211" w:lineRule="auto"/>
        <w:jc w:val="right"/>
      </w:pPr>
      <w:bookmarkStart w:id="0" w:name="_GoBack"/>
      <w:bookmarkEnd w:id="0"/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0B790A">
        <w:rPr>
          <w:b/>
          <w:caps/>
          <w:sz w:val="36"/>
        </w:rPr>
        <w:t>табунщиковское сельское поселение</w:t>
      </w:r>
      <w:r w:rsidRPr="002D7293">
        <w:rPr>
          <w:b/>
          <w:sz w:val="36"/>
        </w:rPr>
        <w:t>»</w:t>
      </w:r>
    </w:p>
    <w:p w:rsidR="00804CFD" w:rsidRPr="002D7293" w:rsidRDefault="000B790A" w:rsidP="002726B0">
      <w:pPr>
        <w:suppressAutoHyphens/>
        <w:spacing w:line="211" w:lineRule="auto"/>
        <w:jc w:val="center"/>
        <w:rPr>
          <w:b/>
          <w:sz w:val="36"/>
        </w:rPr>
      </w:pPr>
      <w:proofErr w:type="spellStart"/>
      <w:r w:rsidRPr="000B790A">
        <w:rPr>
          <w:b/>
          <w:sz w:val="36"/>
        </w:rPr>
        <w:t>Красносулинского</w:t>
      </w:r>
      <w:proofErr w:type="spellEnd"/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063A54" w:rsidRDefault="00063A54" w:rsidP="002726B0">
      <w:pPr>
        <w:pStyle w:val="10"/>
        <w:suppressAutoHyphens/>
        <w:spacing w:line="211" w:lineRule="auto"/>
      </w:pPr>
    </w:p>
    <w:p w:rsidR="00E53D9B" w:rsidRDefault="00E53D9B" w:rsidP="002726B0">
      <w:pPr>
        <w:pStyle w:val="10"/>
        <w:suppressAutoHyphens/>
        <w:spacing w:line="211" w:lineRule="auto"/>
      </w:pPr>
    </w:p>
    <w:p w:rsidR="00E53D9B" w:rsidRDefault="00E53D9B" w:rsidP="002726B0">
      <w:pPr>
        <w:pStyle w:val="10"/>
        <w:suppressAutoHyphens/>
        <w:spacing w:line="211" w:lineRule="auto"/>
      </w:pPr>
    </w:p>
    <w:p w:rsidR="00E53D9B" w:rsidRDefault="00E53D9B" w:rsidP="002726B0">
      <w:pPr>
        <w:pStyle w:val="10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B70205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10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877CDD" w:rsidP="00877CDD">
            <w:pPr>
              <w:suppressAutoHyphens/>
              <w:spacing w:line="211" w:lineRule="auto"/>
            </w:pPr>
            <w:proofErr w:type="spellStart"/>
            <w:r>
              <w:t>Табунщиковское</w:t>
            </w:r>
            <w:proofErr w:type="spellEnd"/>
            <w:r>
              <w:t xml:space="preserve"> сельское поселение расположено на юго-востоке </w:t>
            </w:r>
            <w:proofErr w:type="spellStart"/>
            <w:r>
              <w:t>Красносулинского</w:t>
            </w:r>
            <w:proofErr w:type="spellEnd"/>
            <w:r>
              <w:t xml:space="preserve"> района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877CDD" w:rsidP="00877CDD">
            <w:pPr>
              <w:suppressAutoHyphens/>
              <w:spacing w:line="211" w:lineRule="auto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абунщиково</w:t>
            </w:r>
            <w:proofErr w:type="spellEnd"/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77CDD" w:rsidRDefault="00877CDD" w:rsidP="00877CDD">
            <w:pPr>
              <w:suppressAutoHyphens/>
              <w:spacing w:line="211" w:lineRule="auto"/>
            </w:pPr>
            <w:r>
              <w:t>33,0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394" w:type="dxa"/>
          </w:tcPr>
          <w:p w:rsidR="00804CFD" w:rsidRDefault="00877CDD" w:rsidP="00877CDD">
            <w:pPr>
              <w:suppressAutoHyphens/>
              <w:spacing w:line="211" w:lineRule="auto"/>
            </w:pPr>
            <w:r>
              <w:t>93,96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B70205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B70205">
              <w:rPr>
                <w:sz w:val="24"/>
              </w:rPr>
              <w:t>5</w:t>
            </w:r>
            <w:r w:rsidR="006249C9">
              <w:rPr>
                <w:sz w:val="24"/>
              </w:rPr>
              <w:t xml:space="preserve"> 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1A71C2" w:rsidRDefault="00877CDD" w:rsidP="00877CD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Default="00877CDD" w:rsidP="00877CDD">
            <w:pPr>
              <w:suppressAutoHyphens/>
              <w:spacing w:line="211" w:lineRule="auto"/>
            </w:pPr>
            <w:r>
              <w:t>8733,02</w:t>
            </w:r>
          </w:p>
          <w:p w:rsidR="00877CDD" w:rsidRDefault="00877CDD" w:rsidP="00877CDD">
            <w:pPr>
              <w:suppressAutoHyphens/>
              <w:spacing w:line="211" w:lineRule="auto"/>
            </w:pPr>
            <w:r>
              <w:t>6526,02</w:t>
            </w:r>
          </w:p>
          <w:p w:rsidR="00877CDD" w:rsidRDefault="00877CDD" w:rsidP="00877CDD">
            <w:pPr>
              <w:suppressAutoHyphens/>
              <w:spacing w:line="211" w:lineRule="auto"/>
            </w:pPr>
            <w:r>
              <w:t>2147,5</w:t>
            </w:r>
          </w:p>
          <w:p w:rsidR="00877CDD" w:rsidRDefault="00877CDD" w:rsidP="00877CDD">
            <w:pPr>
              <w:suppressAutoHyphens/>
              <w:spacing w:line="211" w:lineRule="auto"/>
            </w:pPr>
            <w:r>
              <w:t>59,5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804CFD" w:rsidRDefault="00877CDD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Default="00877CDD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B70205">
              <w:rPr>
                <w:sz w:val="24"/>
              </w:rPr>
              <w:t>5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Default="00877CDD" w:rsidP="00877CD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  <w:p w:rsidR="00877CDD" w:rsidRDefault="00877CDD" w:rsidP="00877CD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877CDD" w:rsidRDefault="00877CDD" w:rsidP="00877CD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  <w:p w:rsidR="00877CDD" w:rsidRPr="001A71C2" w:rsidRDefault="00877CDD" w:rsidP="00877CD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F80A94">
        <w:trPr>
          <w:cantSplit/>
          <w:trHeight w:val="1134"/>
        </w:trPr>
        <w:tc>
          <w:tcPr>
            <w:tcW w:w="566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E7985" w:rsidRDefault="003349C7" w:rsidP="002726B0">
            <w:pPr>
              <w:pStyle w:val="a3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абунщиково</w:t>
            </w:r>
            <w:proofErr w:type="spellEnd"/>
          </w:p>
        </w:tc>
        <w:tc>
          <w:tcPr>
            <w:tcW w:w="992" w:type="dxa"/>
            <w:textDirection w:val="btLr"/>
          </w:tcPr>
          <w:p w:rsidR="001E7985" w:rsidRPr="00C62A09" w:rsidRDefault="00C62A09" w:rsidP="00C62A09">
            <w:pPr>
              <w:pStyle w:val="a3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ривенный</w:t>
            </w:r>
            <w:proofErr w:type="spellEnd"/>
          </w:p>
        </w:tc>
        <w:tc>
          <w:tcPr>
            <w:tcW w:w="851" w:type="dxa"/>
            <w:textDirection w:val="btLr"/>
          </w:tcPr>
          <w:p w:rsidR="001E7985" w:rsidRDefault="009A0CE2" w:rsidP="002726B0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gramStart"/>
            <w:r w:rsidR="00333DA0">
              <w:rPr>
                <w:sz w:val="24"/>
              </w:rPr>
              <w:t>.П</w:t>
            </w:r>
            <w:proofErr w:type="gramEnd"/>
            <w:r w:rsidR="00333DA0">
              <w:rPr>
                <w:sz w:val="24"/>
              </w:rPr>
              <w:t>очтовый</w:t>
            </w:r>
            <w:proofErr w:type="spellEnd"/>
          </w:p>
        </w:tc>
        <w:tc>
          <w:tcPr>
            <w:tcW w:w="851" w:type="dxa"/>
            <w:textDirection w:val="btLr"/>
          </w:tcPr>
          <w:p w:rsidR="001E7985" w:rsidRDefault="009A0CE2" w:rsidP="002726B0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 w:rsidR="00333DA0">
              <w:rPr>
                <w:sz w:val="24"/>
              </w:rPr>
              <w:t>.Р</w:t>
            </w:r>
            <w:proofErr w:type="gramEnd"/>
            <w:r w:rsidR="00333DA0">
              <w:rPr>
                <w:sz w:val="24"/>
              </w:rPr>
              <w:t>ябиновка</w:t>
            </w:r>
            <w:proofErr w:type="spellEnd"/>
          </w:p>
        </w:tc>
        <w:tc>
          <w:tcPr>
            <w:tcW w:w="851" w:type="dxa"/>
            <w:textDirection w:val="btLr"/>
          </w:tcPr>
          <w:p w:rsidR="001E7985" w:rsidRDefault="009A0CE2" w:rsidP="002726B0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ривенная</w:t>
            </w:r>
            <w:proofErr w:type="spellEnd"/>
          </w:p>
        </w:tc>
        <w:tc>
          <w:tcPr>
            <w:tcW w:w="851" w:type="dxa"/>
            <w:textDirection w:val="btLr"/>
          </w:tcPr>
          <w:p w:rsidR="001E7985" w:rsidRDefault="001E7985" w:rsidP="002726B0">
            <w:pPr>
              <w:pStyle w:val="a3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E7985" w:rsidRDefault="001E7985" w:rsidP="002726B0">
            <w:pPr>
              <w:pStyle w:val="a3"/>
              <w:suppressAutoHyphens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623A45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3443B2">
              <w:rPr>
                <w:sz w:val="24"/>
              </w:rPr>
              <w:t>) на 01.01.202</w:t>
            </w:r>
            <w:r w:rsidR="00591B12">
              <w:rPr>
                <w:sz w:val="24"/>
              </w:rPr>
              <w:t>5</w:t>
            </w:r>
            <w:r w:rsidR="002726B0">
              <w:rPr>
                <w:sz w:val="24"/>
              </w:rPr>
              <w:t xml:space="preserve">, в </w:t>
            </w:r>
            <w:proofErr w:type="spellStart"/>
            <w:r w:rsidR="002726B0">
              <w:rPr>
                <w:sz w:val="24"/>
              </w:rPr>
              <w:t>т.</w:t>
            </w:r>
            <w:r w:rsidR="001E7985">
              <w:rPr>
                <w:sz w:val="24"/>
              </w:rPr>
              <w:t>ч</w:t>
            </w:r>
            <w:proofErr w:type="spellEnd"/>
            <w:r w:rsidR="001E7985">
              <w:rPr>
                <w:sz w:val="24"/>
              </w:rPr>
              <w:t>.: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1402</w:t>
            </w:r>
          </w:p>
        </w:tc>
        <w:tc>
          <w:tcPr>
            <w:tcW w:w="992" w:type="dxa"/>
          </w:tcPr>
          <w:p w:rsidR="001E7985" w:rsidRDefault="00C62A0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9A0C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1901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992" w:type="dxa"/>
          </w:tcPr>
          <w:p w:rsidR="001E7985" w:rsidRDefault="00C62A0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9A0C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974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992" w:type="dxa"/>
          </w:tcPr>
          <w:p w:rsidR="001E7985" w:rsidRDefault="00C62A0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9A0C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992" w:type="dxa"/>
          </w:tcPr>
          <w:p w:rsidR="001E7985" w:rsidRDefault="00C62A09" w:rsidP="00C62A0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9A0C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</w:tcPr>
          <w:p w:rsidR="001E7985" w:rsidRDefault="00C62A09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9A0CE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</w:t>
            </w:r>
            <w:r w:rsidR="0084181F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w="992" w:type="dxa"/>
          </w:tcPr>
          <w:p w:rsidR="001E7985" w:rsidRDefault="005C633E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313FB2">
            <w:p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Ц.у</w:t>
            </w:r>
            <w:proofErr w:type="spellEnd"/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13FB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2726B0">
              <w:rPr>
                <w:sz w:val="24"/>
              </w:rPr>
              <w:t>домовладений/</w:t>
            </w:r>
            <w:r w:rsidR="00F80A94">
              <w:rPr>
                <w:sz w:val="24"/>
              </w:rPr>
              <w:t xml:space="preserve">квартир </w:t>
            </w:r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13FB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</w:t>
            </w:r>
            <w:r w:rsidR="002726B0">
              <w:rPr>
                <w:sz w:val="24"/>
              </w:rPr>
              <w:t>зяйств/</w:t>
            </w:r>
            <w:r>
              <w:rPr>
                <w:sz w:val="24"/>
              </w:rPr>
              <w:t>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3349C7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466</w:t>
            </w:r>
            <w:r>
              <w:rPr>
                <w:sz w:val="24"/>
                <w:lang w:val="en-US"/>
              </w:rPr>
              <w:t>/</w:t>
            </w:r>
          </w:p>
          <w:p w:rsidR="001E7985" w:rsidRPr="003349C7" w:rsidRDefault="003349C7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134,63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z w:val="24"/>
                <w:lang w:val="en-US"/>
              </w:rPr>
              <w:t>/</w:t>
            </w:r>
          </w:p>
          <w:p w:rsidR="00333DA0" w:rsidRPr="00333DA0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  <w:lang w:val="en-US"/>
              </w:rPr>
              <w:t>/</w:t>
            </w:r>
          </w:p>
          <w:p w:rsidR="00333DA0" w:rsidRPr="00333DA0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z w:val="24"/>
                <w:lang w:val="en-US"/>
              </w:rPr>
              <w:t>/</w:t>
            </w:r>
          </w:p>
          <w:p w:rsidR="00333DA0" w:rsidRPr="00333DA0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4,08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/</w:t>
            </w:r>
          </w:p>
          <w:p w:rsidR="009A0CE2" w:rsidRPr="009A0CE2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13FB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768</w:t>
            </w:r>
            <w:r>
              <w:rPr>
                <w:sz w:val="24"/>
                <w:lang w:val="en-US"/>
              </w:rPr>
              <w:t>/</w:t>
            </w:r>
          </w:p>
          <w:p w:rsidR="00313FB2" w:rsidRPr="00313FB2" w:rsidRDefault="00313FB2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197,3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</w:t>
            </w:r>
            <w:r w:rsidR="002726B0">
              <w:rPr>
                <w:sz w:val="24"/>
              </w:rPr>
              <w:t>естьянско-фермерских хозяйств/</w:t>
            </w:r>
            <w:r>
              <w:rPr>
                <w:sz w:val="24"/>
              </w:rPr>
              <w:t>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E7985" w:rsidRDefault="003349C7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</w:t>
            </w:r>
          </w:p>
          <w:p w:rsidR="003349C7" w:rsidRPr="003349C7" w:rsidRDefault="003349C7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153.3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313FB2" w:rsidRDefault="00313FB2" w:rsidP="00313FB2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</w:t>
            </w:r>
          </w:p>
          <w:p w:rsidR="001E7985" w:rsidRDefault="00313FB2" w:rsidP="00313FB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153.3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ств/пл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33DA0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E7985" w:rsidRDefault="0094719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</w:tcPr>
          <w:p w:rsidR="001E7985" w:rsidRDefault="0094719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1E7985" w:rsidRDefault="0094719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94719F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94719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94719F" w:rsidRDefault="0094719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9051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9A0CE2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9051F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1/32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1/32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1/147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1/147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333DA0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E7985" w:rsidRPr="003F031A" w:rsidRDefault="003F031A" w:rsidP="002726B0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3B591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1E79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9B761D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9B761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9B76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9B76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9B76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9B76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 xml:space="preserve">, </w:t>
            </w:r>
            <w:proofErr w:type="gramStart"/>
            <w:r w:rsidR="00361EE8">
              <w:rPr>
                <w:b/>
                <w:sz w:val="24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D97299">
        <w:trPr>
          <w:cantSplit/>
        </w:trPr>
        <w:tc>
          <w:tcPr>
            <w:tcW w:w="567" w:type="dxa"/>
          </w:tcPr>
          <w:p w:rsidR="006C161C" w:rsidRDefault="003B5915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C161C" w:rsidRDefault="003B5915" w:rsidP="002726B0">
            <w:pPr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>АО «</w:t>
            </w:r>
            <w:proofErr w:type="spellStart"/>
            <w:r>
              <w:rPr>
                <w:sz w:val="22"/>
              </w:rPr>
              <w:t>Табунщиковский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543" w:type="dxa"/>
          </w:tcPr>
          <w:p w:rsidR="006C161C" w:rsidRDefault="003B5915" w:rsidP="003B5915">
            <w:pPr>
              <w:tabs>
                <w:tab w:val="left" w:pos="195"/>
              </w:tabs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Сосонный</w:t>
            </w:r>
            <w:proofErr w:type="spellEnd"/>
            <w:r>
              <w:rPr>
                <w:sz w:val="22"/>
              </w:rPr>
              <w:t xml:space="preserve"> Андрей Петрович</w:t>
            </w:r>
          </w:p>
          <w:p w:rsidR="003B5915" w:rsidRDefault="003B5915" w:rsidP="003B5915">
            <w:pPr>
              <w:tabs>
                <w:tab w:val="left" w:pos="195"/>
              </w:tabs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>председатель, 8-928-180-48-81</w:t>
            </w:r>
          </w:p>
          <w:p w:rsidR="003B5915" w:rsidRDefault="003B5915" w:rsidP="003B5915">
            <w:pPr>
              <w:tabs>
                <w:tab w:val="left" w:pos="195"/>
              </w:tabs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346391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абунщиково</w:t>
            </w:r>
            <w:proofErr w:type="spellEnd"/>
          </w:p>
          <w:p w:rsidR="003B5915" w:rsidRDefault="003B5915" w:rsidP="003B5915">
            <w:pPr>
              <w:tabs>
                <w:tab w:val="left" w:pos="195"/>
              </w:tabs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ул. Ленина д. 57 </w:t>
            </w:r>
          </w:p>
          <w:p w:rsidR="003B5915" w:rsidRDefault="003B5915" w:rsidP="003B5915">
            <w:pPr>
              <w:tabs>
                <w:tab w:val="left" w:pos="195"/>
              </w:tabs>
              <w:suppressAutoHyphens/>
              <w:spacing w:line="211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Красносулинского</w:t>
            </w:r>
            <w:proofErr w:type="spellEnd"/>
            <w:r>
              <w:rPr>
                <w:sz w:val="22"/>
              </w:rPr>
              <w:t xml:space="preserve"> района</w:t>
            </w:r>
          </w:p>
          <w:p w:rsidR="003B5915" w:rsidRDefault="003B5915" w:rsidP="003B5915">
            <w:pPr>
              <w:tabs>
                <w:tab w:val="left" w:pos="195"/>
              </w:tabs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2127" w:type="dxa"/>
          </w:tcPr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3B5915" w:rsidRDefault="003B5915" w:rsidP="003B5915">
            <w:pPr>
              <w:rPr>
                <w:sz w:val="22"/>
              </w:rPr>
            </w:pPr>
          </w:p>
          <w:p w:rsidR="006C161C" w:rsidRPr="003B5915" w:rsidRDefault="003B5915" w:rsidP="003B59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5935,9 га</w:t>
            </w:r>
          </w:p>
        </w:tc>
        <w:tc>
          <w:tcPr>
            <w:tcW w:w="1984" w:type="dxa"/>
          </w:tcPr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3B5915" w:rsidRDefault="003B5915" w:rsidP="003B5915">
            <w:pPr>
              <w:rPr>
                <w:sz w:val="22"/>
              </w:rPr>
            </w:pPr>
          </w:p>
          <w:p w:rsidR="006C161C" w:rsidRPr="003B5915" w:rsidRDefault="003B5915" w:rsidP="003B5915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х производство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3"/>
        <w:gridCol w:w="1869"/>
        <w:gridCol w:w="142"/>
        <w:gridCol w:w="1301"/>
        <w:gridCol w:w="1592"/>
        <w:gridCol w:w="1786"/>
        <w:gridCol w:w="1843"/>
      </w:tblGrid>
      <w:tr w:rsidR="00804CFD" w:rsidTr="00D90481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6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61" w:type="pct"/>
            <w:gridSpan w:val="2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818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44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D90481">
        <w:trPr>
          <w:cantSplit/>
        </w:trPr>
        <w:tc>
          <w:tcPr>
            <w:tcW w:w="257" w:type="pct"/>
          </w:tcPr>
          <w:p w:rsidR="00804CFD" w:rsidRDefault="003B5915" w:rsidP="002726B0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835" w:type="pct"/>
          </w:tcPr>
          <w:p w:rsidR="00804CFD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ГБУ СОН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 </w:t>
            </w:r>
            <w:proofErr w:type="spellStart"/>
            <w:r>
              <w:rPr>
                <w:sz w:val="22"/>
              </w:rPr>
              <w:t>Горненский</w:t>
            </w:r>
            <w:proofErr w:type="spellEnd"/>
            <w:r>
              <w:rPr>
                <w:sz w:val="22"/>
              </w:rPr>
              <w:t xml:space="preserve"> психоневрологический интернат»</w:t>
            </w:r>
          </w:p>
        </w:tc>
        <w:tc>
          <w:tcPr>
            <w:tcW w:w="856" w:type="pct"/>
          </w:tcPr>
          <w:p w:rsidR="00804CFD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Думенко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Павел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Анатольевич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8-86362-7-93-84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346391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абунщиково</w:t>
            </w:r>
            <w:proofErr w:type="spellEnd"/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территория</w:t>
            </w:r>
          </w:p>
          <w:p w:rsidR="003B5915" w:rsidRDefault="003B5915" w:rsidP="003B5915">
            <w:pPr>
              <w:suppressAutoHyphens/>
              <w:spacing w:line="211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Горненского</w:t>
            </w:r>
            <w:proofErr w:type="spellEnd"/>
          </w:p>
          <w:p w:rsidR="003B5915" w:rsidRDefault="003B5915" w:rsidP="003B5915">
            <w:pPr>
              <w:suppressAutoHyphens/>
              <w:spacing w:line="211" w:lineRule="auto"/>
              <w:rPr>
                <w:sz w:val="22"/>
              </w:rPr>
            </w:pPr>
            <w:r>
              <w:rPr>
                <w:sz w:val="22"/>
              </w:rPr>
              <w:t>ПНИ строение 1</w:t>
            </w:r>
          </w:p>
          <w:p w:rsidR="003B5915" w:rsidRDefault="003B5915" w:rsidP="003B5915">
            <w:pPr>
              <w:suppressAutoHyphens/>
              <w:spacing w:line="211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 Ростовская область</w:t>
            </w:r>
          </w:p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661" w:type="pct"/>
            <w:gridSpan w:val="2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804CFD" w:rsidRP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18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804CFD" w:rsidRP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предоставление социальных услуг</w:t>
            </w:r>
          </w:p>
        </w:tc>
        <w:tc>
          <w:tcPr>
            <w:tcW w:w="844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3B5915" w:rsidTr="00D90481">
        <w:trPr>
          <w:cantSplit/>
        </w:trPr>
        <w:tc>
          <w:tcPr>
            <w:tcW w:w="257" w:type="pct"/>
          </w:tcPr>
          <w:p w:rsidR="003B5915" w:rsidRDefault="0014235D" w:rsidP="002726B0">
            <w:pPr>
              <w:suppressAutoHyphens/>
              <w:spacing w:line="211" w:lineRule="auto"/>
              <w:jc w:val="center"/>
            </w:pPr>
            <w:r>
              <w:lastRenderedPageBreak/>
              <w:t>2</w:t>
            </w:r>
          </w:p>
        </w:tc>
        <w:tc>
          <w:tcPr>
            <w:tcW w:w="835" w:type="pct"/>
          </w:tcPr>
          <w:p w:rsidR="003B5915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Филиал «Шахтинский» Государственного учреждения Ростовской области « Управление эксплуатации групповых водопроводов»</w:t>
            </w:r>
          </w:p>
        </w:tc>
        <w:tc>
          <w:tcPr>
            <w:tcW w:w="921" w:type="pct"/>
            <w:gridSpan w:val="2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3B5915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 Шахты</w:t>
            </w:r>
          </w:p>
          <w:p w:rsid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120</w:t>
            </w:r>
          </w:p>
          <w:p w:rsidR="0014235D" w:rsidRPr="0014235D" w:rsidRDefault="0014235D" w:rsidP="0014235D">
            <w:pPr>
              <w:jc w:val="center"/>
              <w:rPr>
                <w:sz w:val="22"/>
              </w:rPr>
            </w:pPr>
          </w:p>
        </w:tc>
        <w:tc>
          <w:tcPr>
            <w:tcW w:w="596" w:type="pct"/>
          </w:tcPr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3B5915" w:rsidRP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8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3B5915" w:rsidRP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Хранение   хл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ра</w:t>
            </w:r>
          </w:p>
        </w:tc>
        <w:tc>
          <w:tcPr>
            <w:tcW w:w="844" w:type="pct"/>
          </w:tcPr>
          <w:p w:rsidR="003B5915" w:rsidRDefault="003B5915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14235D" w:rsidTr="00D90481">
        <w:trPr>
          <w:cantSplit/>
        </w:trPr>
        <w:tc>
          <w:tcPr>
            <w:tcW w:w="257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</w:pPr>
            <w:r>
              <w:t>3</w:t>
            </w:r>
          </w:p>
        </w:tc>
        <w:tc>
          <w:tcPr>
            <w:tcW w:w="835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МБДОУ ДС № 21 « Радуга»</w:t>
            </w:r>
          </w:p>
        </w:tc>
        <w:tc>
          <w:tcPr>
            <w:tcW w:w="921" w:type="pct"/>
            <w:gridSpan w:val="2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Сосонная В.С.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Заведующая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8-928-183-05-91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346391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 Табунщиково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 д. 63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596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8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P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rPr>
                <w:sz w:val="22"/>
              </w:rPr>
            </w:pPr>
          </w:p>
          <w:p w:rsid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Дошкольное </w:t>
            </w:r>
          </w:p>
          <w:p w:rsidR="0014235D" w:rsidRPr="0014235D" w:rsidRDefault="0014235D" w:rsidP="001423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844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14235D" w:rsidTr="00D90481">
        <w:trPr>
          <w:cantSplit/>
        </w:trPr>
        <w:tc>
          <w:tcPr>
            <w:tcW w:w="257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</w:pPr>
            <w:r>
              <w:t>4</w:t>
            </w:r>
          </w:p>
        </w:tc>
        <w:tc>
          <w:tcPr>
            <w:tcW w:w="835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МБУК </w:t>
            </w:r>
          </w:p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 </w:t>
            </w:r>
            <w:proofErr w:type="spellStart"/>
            <w:r>
              <w:rPr>
                <w:sz w:val="22"/>
              </w:rPr>
              <w:t>Табунщиковский</w:t>
            </w:r>
            <w:proofErr w:type="spellEnd"/>
            <w:r>
              <w:rPr>
                <w:sz w:val="22"/>
              </w:rPr>
              <w:t xml:space="preserve"> </w:t>
            </w:r>
            <w:r w:rsidR="00D90481">
              <w:rPr>
                <w:sz w:val="22"/>
              </w:rPr>
              <w:t>СДК»</w:t>
            </w:r>
          </w:p>
        </w:tc>
        <w:tc>
          <w:tcPr>
            <w:tcW w:w="921" w:type="pct"/>
            <w:gridSpan w:val="2"/>
          </w:tcPr>
          <w:p w:rsidR="0014235D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Кудрявцева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Ольга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8-928-601-88-34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346391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Табунщиково 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Ленина д. 82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596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  <w:p w:rsidR="00D90481" w:rsidRDefault="00D90481" w:rsidP="00D90481">
            <w:pPr>
              <w:rPr>
                <w:sz w:val="22"/>
              </w:rPr>
            </w:pPr>
          </w:p>
          <w:p w:rsidR="0014235D" w:rsidRPr="00D90481" w:rsidRDefault="00D90481" w:rsidP="00D904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pct"/>
          </w:tcPr>
          <w:p w:rsidR="0014235D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Библиотека,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Культура,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развлечения</w:t>
            </w:r>
          </w:p>
        </w:tc>
        <w:tc>
          <w:tcPr>
            <w:tcW w:w="844" w:type="pct"/>
          </w:tcPr>
          <w:p w:rsidR="0014235D" w:rsidRDefault="0014235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D90481" w:rsidTr="00D90481">
        <w:trPr>
          <w:cantSplit/>
        </w:trPr>
        <w:tc>
          <w:tcPr>
            <w:tcW w:w="257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</w:pPr>
            <w:r>
              <w:t>5</w:t>
            </w:r>
          </w:p>
        </w:tc>
        <w:tc>
          <w:tcPr>
            <w:tcW w:w="835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 </w:t>
            </w:r>
            <w:proofErr w:type="spellStart"/>
            <w:r>
              <w:rPr>
                <w:sz w:val="22"/>
              </w:rPr>
              <w:t>Табунщиковская</w:t>
            </w:r>
            <w:proofErr w:type="spellEnd"/>
            <w:r>
              <w:rPr>
                <w:sz w:val="22"/>
              </w:rPr>
              <w:t xml:space="preserve"> СОШ»</w:t>
            </w:r>
          </w:p>
        </w:tc>
        <w:tc>
          <w:tcPr>
            <w:tcW w:w="921" w:type="pct"/>
            <w:gridSpan w:val="2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Ординарцева</w:t>
            </w:r>
            <w:proofErr w:type="spellEnd"/>
            <w:r>
              <w:rPr>
                <w:sz w:val="22"/>
              </w:rPr>
              <w:t xml:space="preserve"> Ирина Викторовна</w:t>
            </w:r>
          </w:p>
        </w:tc>
        <w:tc>
          <w:tcPr>
            <w:tcW w:w="596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18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(полное) общее образование</w:t>
            </w:r>
          </w:p>
        </w:tc>
        <w:tc>
          <w:tcPr>
            <w:tcW w:w="844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  <w:tr w:rsidR="00D90481" w:rsidTr="00D90481">
        <w:trPr>
          <w:cantSplit/>
        </w:trPr>
        <w:tc>
          <w:tcPr>
            <w:tcW w:w="257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</w:pPr>
            <w:r>
              <w:t>6</w:t>
            </w:r>
          </w:p>
        </w:tc>
        <w:tc>
          <w:tcPr>
            <w:tcW w:w="835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 ОСО</w:t>
            </w:r>
          </w:p>
        </w:tc>
        <w:tc>
          <w:tcPr>
            <w:tcW w:w="921" w:type="pct"/>
            <w:gridSpan w:val="2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Белецкая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Елена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8-928-296-54-38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346391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 Табунщиково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Ленина д 82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Красносулинский</w:t>
            </w:r>
            <w:proofErr w:type="spellEnd"/>
            <w:r>
              <w:rPr>
                <w:sz w:val="22"/>
              </w:rPr>
              <w:t xml:space="preserve"> район</w:t>
            </w:r>
          </w:p>
          <w:p w:rsidR="00D90481" w:rsidRDefault="00D90481" w:rsidP="00D90481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</w:tc>
        <w:tc>
          <w:tcPr>
            <w:tcW w:w="596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18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Предоставление</w:t>
            </w:r>
          </w:p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Социальных услуг</w:t>
            </w:r>
          </w:p>
        </w:tc>
        <w:tc>
          <w:tcPr>
            <w:tcW w:w="844" w:type="pct"/>
          </w:tcPr>
          <w:p w:rsidR="00D90481" w:rsidRDefault="00D90481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591B12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91B12">
              <w:rPr>
                <w:b/>
                <w:sz w:val="20"/>
              </w:rPr>
              <w:t>5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3F79BE" w:rsidP="003F79BE">
            <w:pPr>
              <w:suppressAutoHyphens/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3F79BE" w:rsidP="003F79BE">
            <w:pPr>
              <w:suppressAutoHyphens/>
              <w:jc w:val="center"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591B12">
        <w:t>4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3F79BE" w:rsidP="003F79B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3F79BE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591B12">
        <w:t>5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3F79BE" w:rsidP="003F79B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3F79BE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3F79B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Светлана Геннадиевна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3F79B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главы Администрации Табунщиковского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3F79B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proofErr w:type="gramStart"/>
            <w:r>
              <w:rPr>
                <w:sz w:val="24"/>
                <w:szCs w:val="24"/>
              </w:rPr>
              <w:t>назначении</w:t>
            </w:r>
            <w:proofErr w:type="gramEnd"/>
            <w:r>
              <w:rPr>
                <w:sz w:val="24"/>
                <w:szCs w:val="24"/>
              </w:rPr>
              <w:t xml:space="preserve"> главы Администрации Табунщиковского сельского поселения по итогам проведения конкурсных процедур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3F79B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Табунщиковского сельского поселения № 6 от 25.09.2023г.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3F79B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 г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5F543A" w:rsidRPr="00E93A71" w:rsidRDefault="00CA0EA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8-928-909-78-89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Default="00CA0EA5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346391 Ростовская область </w:t>
            </w: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 с. Табунщиково ул. Ленина д. 60</w:t>
            </w:r>
          </w:p>
          <w:p w:rsidR="00CA0EA5" w:rsidRPr="00CA0EA5" w:rsidRDefault="00CA0EA5" w:rsidP="002726B0">
            <w:pPr>
              <w:suppressAutoHyphens/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sp1820@mail.ru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официального</w:t>
            </w:r>
            <w:proofErr w:type="gramEnd"/>
            <w:r>
              <w:rPr>
                <w:sz w:val="24"/>
                <w:szCs w:val="24"/>
              </w:rPr>
              <w:t xml:space="preserve">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CF78A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CA0EA5" w:rsidRPr="0026284C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CA0EA5" w:rsidRPr="0026284C">
                <w:rPr>
                  <w:rStyle w:val="ae"/>
                  <w:sz w:val="24"/>
                  <w:szCs w:val="24"/>
                </w:rPr>
                <w:t>.</w:t>
              </w:r>
              <w:r w:rsidR="00CA0EA5" w:rsidRPr="0026284C">
                <w:rPr>
                  <w:rStyle w:val="ae"/>
                  <w:sz w:val="24"/>
                  <w:szCs w:val="24"/>
                  <w:lang w:val="en-US"/>
                </w:rPr>
                <w:t>tabunschikovskoesp</w:t>
              </w:r>
              <w:r w:rsidR="00CA0EA5" w:rsidRPr="0026284C">
                <w:rPr>
                  <w:rStyle w:val="ae"/>
                  <w:sz w:val="24"/>
                  <w:szCs w:val="24"/>
                </w:rPr>
                <w:t>.</w:t>
              </w:r>
              <w:r w:rsidR="00CA0EA5" w:rsidRPr="0026284C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CE5C4F" w:rsidRDefault="00CE5C4F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Табунщиковского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591B12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591B12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591B12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CE5C4F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E5C4F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E5C4F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 г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CE5C4F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CE5C4F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Згоняйко</w:t>
            </w:r>
            <w:proofErr w:type="spellEnd"/>
            <w:r>
              <w:rPr>
                <w:sz w:val="24"/>
                <w:szCs w:val="24"/>
              </w:rPr>
              <w:t xml:space="preserve"> Екатерина Николаевна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глава Табунщиковского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– фельдшер ФАП с. Табунщиково, ГБУ РО           « ЦРБ» в </w:t>
            </w:r>
            <w:proofErr w:type="spellStart"/>
            <w:r>
              <w:rPr>
                <w:sz w:val="24"/>
                <w:szCs w:val="24"/>
              </w:rPr>
              <w:t>Красносулинском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804CFD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8-951-841-70-57</w:t>
            </w:r>
          </w:p>
          <w:p w:rsidR="003F05F9" w:rsidRPr="00E93A71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8-989-508-50-36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346391 Ростовская область </w:t>
            </w: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</w:p>
          <w:p w:rsidR="003F05F9" w:rsidRDefault="003F05F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Табунщиково</w:t>
            </w:r>
            <w:r w:rsidR="006D089B">
              <w:rPr>
                <w:sz w:val="24"/>
                <w:szCs w:val="24"/>
              </w:rPr>
              <w:t xml:space="preserve"> ул. Ленина д. 60</w:t>
            </w:r>
          </w:p>
          <w:p w:rsidR="006D089B" w:rsidRPr="006D089B" w:rsidRDefault="006D089B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6D089B">
              <w:rPr>
                <w:sz w:val="24"/>
                <w:szCs w:val="24"/>
              </w:rPr>
              <w:t>1820@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>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CF78AE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10" w:history="1">
              <w:r w:rsidR="006D089B" w:rsidRPr="0026284C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6D089B" w:rsidRPr="0026284C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6D089B" w:rsidRPr="0026284C">
                <w:rPr>
                  <w:rStyle w:val="ae"/>
                  <w:sz w:val="24"/>
                  <w:szCs w:val="24"/>
                  <w:lang w:val="en-US"/>
                </w:rPr>
                <w:t>tabunschikovskoesp</w:t>
              </w:r>
              <w:proofErr w:type="spellEnd"/>
              <w:r w:rsidR="006D089B" w:rsidRPr="0026284C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6D089B" w:rsidRPr="0026284C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E20C1" w:rsidRPr="00C32771">
              <w:rPr>
                <w:sz w:val="24"/>
                <w:szCs w:val="24"/>
              </w:rPr>
              <w:t xml:space="preserve"> </w:t>
            </w:r>
          </w:p>
          <w:p w:rsidR="00AE20C1" w:rsidRPr="00FA0182" w:rsidRDefault="00AE20C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Pr="009F0EDE" w:rsidRDefault="00804CFD" w:rsidP="002726B0">
      <w:pPr>
        <w:pStyle w:val="a9"/>
        <w:suppressAutoHyphens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6F2D3A">
        <w:rPr>
          <w:sz w:val="24"/>
          <w:szCs w:val="24"/>
        </w:rPr>
        <w:t xml:space="preserve">346391 Ростовская область, </w:t>
      </w:r>
      <w:proofErr w:type="spellStart"/>
      <w:r w:rsidR="006F2D3A">
        <w:rPr>
          <w:sz w:val="24"/>
          <w:szCs w:val="24"/>
        </w:rPr>
        <w:t>Красносулинский</w:t>
      </w:r>
      <w:proofErr w:type="spellEnd"/>
      <w:r w:rsidR="006F2D3A">
        <w:rPr>
          <w:sz w:val="24"/>
          <w:szCs w:val="24"/>
        </w:rPr>
        <w:t xml:space="preserve"> </w:t>
      </w:r>
      <w:proofErr w:type="spellStart"/>
      <w:r w:rsidR="006F2D3A">
        <w:rPr>
          <w:sz w:val="24"/>
          <w:szCs w:val="24"/>
        </w:rPr>
        <w:t>район,с</w:t>
      </w:r>
      <w:proofErr w:type="gramStart"/>
      <w:r w:rsidR="006F2D3A">
        <w:rPr>
          <w:sz w:val="24"/>
          <w:szCs w:val="24"/>
        </w:rPr>
        <w:t>.Т</w:t>
      </w:r>
      <w:proofErr w:type="gramEnd"/>
      <w:r w:rsidR="006F2D3A">
        <w:rPr>
          <w:sz w:val="24"/>
          <w:szCs w:val="24"/>
        </w:rPr>
        <w:t>абунщиково</w:t>
      </w:r>
      <w:proofErr w:type="spellEnd"/>
      <w:r w:rsidR="006F2D3A">
        <w:rPr>
          <w:sz w:val="24"/>
          <w:szCs w:val="24"/>
        </w:rPr>
        <w:t xml:space="preserve"> ул. Ленина д. 60</w:t>
      </w:r>
    </w:p>
    <w:p w:rsidR="00904F30" w:rsidRPr="009F0EDE" w:rsidRDefault="002D7293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6F2D3A">
        <w:rPr>
          <w:sz w:val="24"/>
          <w:szCs w:val="24"/>
        </w:rPr>
        <w:t>удовлетворительное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Количество работников:</w:t>
      </w:r>
      <w:r w:rsidR="00984C2E">
        <w:rPr>
          <w:sz w:val="24"/>
          <w:szCs w:val="24"/>
        </w:rPr>
        <w:t xml:space="preserve"> </w:t>
      </w:r>
      <w:r w:rsidR="006F2D3A">
        <w:rPr>
          <w:sz w:val="24"/>
          <w:szCs w:val="24"/>
        </w:rPr>
        <w:t>8</w:t>
      </w:r>
      <w:r w:rsidRPr="009F0EDE">
        <w:rPr>
          <w:sz w:val="24"/>
          <w:szCs w:val="24"/>
        </w:rPr>
        <w:t xml:space="preserve">  </w:t>
      </w:r>
    </w:p>
    <w:p w:rsidR="004D47E2" w:rsidRPr="009F0EDE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984C2E">
        <w:rPr>
          <w:sz w:val="24"/>
          <w:szCs w:val="24"/>
        </w:rPr>
        <w:t>6,5</w:t>
      </w:r>
    </w:p>
    <w:p w:rsidR="004D47E2" w:rsidRPr="009F0EDE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984C2E">
        <w:rPr>
          <w:sz w:val="24"/>
          <w:szCs w:val="24"/>
        </w:rPr>
        <w:t>6</w:t>
      </w:r>
    </w:p>
    <w:p w:rsidR="004D47E2" w:rsidRDefault="00804CFD" w:rsidP="002726B0">
      <w:pPr>
        <w:suppressAutoHyphens/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087C79">
        <w:t>2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B70205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984C2E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1366" w:type="dxa"/>
          </w:tcPr>
          <w:p w:rsidR="00804CFD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804CFD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804CFD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804CFD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1099" w:type="dxa"/>
          </w:tcPr>
          <w:p w:rsidR="00804CFD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984C2E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1C26E9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1C26E9">
              <w:rPr>
                <w:b/>
                <w:sz w:val="20"/>
              </w:rPr>
              <w:t>п</w:t>
            </w:r>
            <w:proofErr w:type="gramEnd"/>
            <w:r w:rsidRPr="001C26E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2D7293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</w:tcPr>
          <w:p w:rsidR="002D7293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2D7293" w:rsidRDefault="00984C2E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4678" w:type="dxa"/>
          </w:tcPr>
          <w:p w:rsidR="002D6532" w:rsidRDefault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с. Табунщ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ково, ул. Ленина, 69</w:t>
            </w:r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,7 м²"/>
              </w:smartTagPr>
              <w:r>
                <w:rPr>
                  <w:sz w:val="20"/>
                </w:rPr>
                <w:t>4,7 м²</w:t>
              </w:r>
            </w:smartTag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8" w:type="dxa"/>
          </w:tcPr>
          <w:p w:rsidR="002D6532" w:rsidRDefault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х. </w:t>
            </w:r>
            <w:proofErr w:type="gramStart"/>
            <w:r>
              <w:rPr>
                <w:sz w:val="20"/>
              </w:rPr>
              <w:t>Гриве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ный</w:t>
            </w:r>
            <w:proofErr w:type="gramEnd"/>
            <w:r>
              <w:rPr>
                <w:sz w:val="20"/>
              </w:rPr>
              <w:t>, ул. Победы, 19</w:t>
            </w:r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0,3 м²"/>
              </w:smartTagPr>
              <w:r>
                <w:rPr>
                  <w:sz w:val="20"/>
                </w:rPr>
                <w:t>10,3 м²</w:t>
              </w:r>
            </w:smartTag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4678" w:type="dxa"/>
          </w:tcPr>
          <w:p w:rsidR="002D6532" w:rsidRDefault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в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</w:rPr>
                <w:t>500 м</w:t>
              </w:r>
            </w:smartTag>
            <w:r>
              <w:rPr>
                <w:sz w:val="20"/>
              </w:rPr>
              <w:t xml:space="preserve"> на юг от п. Рябиновка</w:t>
            </w:r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5 м²"/>
              </w:smartTagPr>
              <w:r>
                <w:rPr>
                  <w:sz w:val="20"/>
                </w:rPr>
                <w:t>1,5 м²</w:t>
              </w:r>
            </w:smartTag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</w:tcPr>
          <w:p w:rsidR="002D6532" w:rsidRDefault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в 175 м на восток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с. Табунщиково</w:t>
            </w:r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23882 м²</w:t>
            </w:r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8" w:type="dxa"/>
          </w:tcPr>
          <w:p w:rsidR="002D6532" w:rsidRDefault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в 250 м на восток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с. Табунщиково</w:t>
            </w:r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25877 м²</w:t>
            </w:r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8" w:type="dxa"/>
          </w:tcPr>
          <w:p w:rsidR="002D6532" w:rsidRDefault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бунщиково</w:t>
            </w:r>
            <w:proofErr w:type="spellEnd"/>
            <w:r>
              <w:rPr>
                <w:sz w:val="20"/>
              </w:rPr>
              <w:t>, по ул. Комсомольская</w:t>
            </w:r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11922 м²</w:t>
            </w:r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установлено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78" w:type="dxa"/>
          </w:tcPr>
          <w:p w:rsidR="002D6532" w:rsidRDefault="002D6532" w:rsidP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в 300м на север от 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ривенный</w:t>
            </w:r>
            <w:proofErr w:type="spellEnd"/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5257 м²</w:t>
            </w:r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установлено</w:t>
            </w:r>
          </w:p>
        </w:tc>
      </w:tr>
      <w:tr w:rsidR="002D6532" w:rsidTr="007C59D3">
        <w:tc>
          <w:tcPr>
            <w:tcW w:w="709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78" w:type="dxa"/>
          </w:tcPr>
          <w:p w:rsidR="002D6532" w:rsidRDefault="002D6532" w:rsidP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в 200 м на север от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очтовый</w:t>
            </w:r>
            <w:proofErr w:type="spellEnd"/>
          </w:p>
        </w:tc>
        <w:tc>
          <w:tcPr>
            <w:tcW w:w="354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579 м²</w:t>
            </w:r>
          </w:p>
        </w:tc>
        <w:tc>
          <w:tcPr>
            <w:tcW w:w="1984" w:type="dxa"/>
          </w:tcPr>
          <w:p w:rsidR="002D6532" w:rsidRDefault="002D653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установлено</w:t>
            </w:r>
          </w:p>
        </w:tc>
      </w:tr>
      <w:tr w:rsidR="00FD6FEC" w:rsidTr="007C59D3">
        <w:tc>
          <w:tcPr>
            <w:tcW w:w="709" w:type="dxa"/>
          </w:tcPr>
          <w:p w:rsidR="00FD6FEC" w:rsidRDefault="00FD6FE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78" w:type="dxa"/>
          </w:tcPr>
          <w:p w:rsidR="00FD6FEC" w:rsidRDefault="00FD6FEC" w:rsidP="002D6532">
            <w:pPr>
              <w:spacing w:line="21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Табунщиковское</w:t>
            </w:r>
            <w:proofErr w:type="spellEnd"/>
            <w:r>
              <w:rPr>
                <w:sz w:val="20"/>
              </w:rPr>
              <w:t xml:space="preserve"> сельское поселение, в 500 м на юг от п. Рябиновка</w:t>
            </w:r>
          </w:p>
        </w:tc>
        <w:tc>
          <w:tcPr>
            <w:tcW w:w="3544" w:type="dxa"/>
          </w:tcPr>
          <w:p w:rsidR="00FD6FEC" w:rsidRDefault="00FD6FE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8375 м²</w:t>
            </w:r>
          </w:p>
        </w:tc>
        <w:tc>
          <w:tcPr>
            <w:tcW w:w="1984" w:type="dxa"/>
          </w:tcPr>
          <w:p w:rsidR="00FD6FEC" w:rsidRDefault="00FD6FE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установлено</w:t>
            </w:r>
          </w:p>
        </w:tc>
      </w:tr>
    </w:tbl>
    <w:p w:rsidR="00B076B6" w:rsidRPr="00984C2E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 xml:space="preserve">1. Дата образования с. Табунщиково - 19 августа </w:t>
      </w:r>
      <w:smartTag w:uri="urn:schemas-microsoft-com:office:smarttags" w:element="metricconverter">
        <w:smartTagPr>
          <w:attr w:name="ProductID" w:val="1835 г"/>
        </w:smartTagPr>
        <w:r>
          <w:rPr>
            <w:sz w:val="24"/>
            <w:szCs w:val="24"/>
          </w:rPr>
          <w:t>1835 г</w:t>
        </w:r>
      </w:smartTag>
      <w:r>
        <w:rPr>
          <w:sz w:val="24"/>
          <w:szCs w:val="24"/>
        </w:rPr>
        <w:t xml:space="preserve">, х. Гривенный - </w:t>
      </w:r>
      <w:smartTag w:uri="urn:schemas-microsoft-com:office:smarttags" w:element="metricconverter">
        <w:smartTagPr>
          <w:attr w:name="ProductID" w:val="1870 г"/>
        </w:smartTagPr>
        <w:r>
          <w:rPr>
            <w:sz w:val="24"/>
            <w:szCs w:val="24"/>
          </w:rPr>
          <w:t>1870 г</w:t>
        </w:r>
      </w:smartTag>
      <w:r>
        <w:rPr>
          <w:sz w:val="24"/>
          <w:szCs w:val="24"/>
        </w:rPr>
        <w:t>,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 xml:space="preserve">п. Рябиновка - </w:t>
      </w:r>
      <w:smartTag w:uri="urn:schemas-microsoft-com:office:smarttags" w:element="metricconverter">
        <w:smartTagPr>
          <w:attr w:name="ProductID" w:val="1870 г"/>
        </w:smartTagPr>
        <w:r>
          <w:rPr>
            <w:sz w:val="24"/>
            <w:szCs w:val="24"/>
          </w:rPr>
          <w:t>1870 г</w:t>
        </w:r>
      </w:smartTag>
      <w:r>
        <w:rPr>
          <w:sz w:val="24"/>
          <w:szCs w:val="24"/>
        </w:rPr>
        <w:t>.;</w:t>
      </w:r>
    </w:p>
    <w:p w:rsidR="009C0A3B" w:rsidRDefault="009C0A3B" w:rsidP="009C0A3B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2.   Дата образования Сельский Совет Народных депутатов - 01  марта </w:t>
      </w:r>
      <w:smartTag w:uri="urn:schemas-microsoft-com:office:smarttags" w:element="metricconverter">
        <w:smartTagPr>
          <w:attr w:name="ProductID" w:val="1965 г"/>
        </w:smartTagPr>
        <w:r>
          <w:rPr>
            <w:sz w:val="24"/>
            <w:szCs w:val="24"/>
          </w:rPr>
          <w:t>1965 г</w:t>
        </w:r>
      </w:smartTag>
      <w:r>
        <w:rPr>
          <w:sz w:val="24"/>
          <w:szCs w:val="24"/>
        </w:rPr>
        <w:t>.;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>3.   День освобождения населенных пунктов с. Табунщиково, х. Гривенный,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 xml:space="preserve">х. </w:t>
      </w:r>
      <w:proofErr w:type="gramStart"/>
      <w:r>
        <w:rPr>
          <w:sz w:val="24"/>
          <w:szCs w:val="24"/>
        </w:rPr>
        <w:t>Почтовый</w:t>
      </w:r>
      <w:proofErr w:type="gramEnd"/>
      <w:r>
        <w:rPr>
          <w:sz w:val="24"/>
          <w:szCs w:val="24"/>
        </w:rPr>
        <w:t xml:space="preserve"> от  </w:t>
      </w:r>
      <w:proofErr w:type="spellStart"/>
      <w:r>
        <w:rPr>
          <w:sz w:val="24"/>
          <w:szCs w:val="24"/>
        </w:rPr>
        <w:t>немецко</w:t>
      </w:r>
      <w:proofErr w:type="spellEnd"/>
      <w:r>
        <w:rPr>
          <w:sz w:val="24"/>
          <w:szCs w:val="24"/>
        </w:rPr>
        <w:t xml:space="preserve"> - фашистских захватчиков 13 февраля </w:t>
      </w:r>
      <w:smartTag w:uri="urn:schemas-microsoft-com:office:smarttags" w:element="metricconverter">
        <w:smartTagPr>
          <w:attr w:name="ProductID" w:val="1943 г"/>
        </w:smartTagPr>
        <w:r>
          <w:rPr>
            <w:sz w:val="24"/>
            <w:szCs w:val="24"/>
          </w:rPr>
          <w:t>1943 г</w:t>
        </w:r>
      </w:smartTag>
      <w:r>
        <w:rPr>
          <w:sz w:val="24"/>
          <w:szCs w:val="24"/>
        </w:rPr>
        <w:t>.;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>4.   Дата образования МО «</w:t>
      </w:r>
      <w:proofErr w:type="spellStart"/>
      <w:r>
        <w:rPr>
          <w:sz w:val="24"/>
          <w:szCs w:val="24"/>
        </w:rPr>
        <w:t>Табунщиковское</w:t>
      </w:r>
      <w:proofErr w:type="spellEnd"/>
      <w:r>
        <w:rPr>
          <w:sz w:val="24"/>
          <w:szCs w:val="24"/>
        </w:rPr>
        <w:t xml:space="preserve"> сельское поселение» - 01.01.2006 год;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>5.   03 мая 2011 года в с. Табунщиково произведен обряд Освящения нового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 xml:space="preserve">кладбища (на </w:t>
      </w:r>
      <w:proofErr w:type="spellStart"/>
      <w:r>
        <w:rPr>
          <w:sz w:val="24"/>
          <w:szCs w:val="24"/>
        </w:rPr>
        <w:t>Радоницу</w:t>
      </w:r>
      <w:proofErr w:type="spellEnd"/>
      <w:r>
        <w:rPr>
          <w:sz w:val="24"/>
          <w:szCs w:val="24"/>
        </w:rPr>
        <w:t>);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>6.  22 мая 2012 года – Престольный день с. Табунщиково, произведено освящение</w:t>
      </w:r>
    </w:p>
    <w:p w:rsidR="009C0A3B" w:rsidRDefault="009C0A3B" w:rsidP="009C0A3B">
      <w:pPr>
        <w:rPr>
          <w:sz w:val="24"/>
          <w:szCs w:val="24"/>
        </w:rPr>
      </w:pPr>
      <w:r>
        <w:rPr>
          <w:sz w:val="24"/>
          <w:szCs w:val="24"/>
        </w:rPr>
        <w:t>поклонных крестов, Крестный ход;</w:t>
      </w:r>
    </w:p>
    <w:p w:rsidR="009C0A3B" w:rsidRDefault="009C0A3B" w:rsidP="009C0A3B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7.  20.06.2012 г. начато строительство детского сада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абунщиково</w:t>
      </w:r>
      <w:proofErr w:type="spellEnd"/>
      <w:r>
        <w:rPr>
          <w:sz w:val="24"/>
          <w:szCs w:val="24"/>
        </w:rPr>
        <w:t>;</w:t>
      </w:r>
    </w:p>
    <w:p w:rsidR="009C0A3B" w:rsidRDefault="009C0A3B" w:rsidP="009C0A3B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8.  20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 торжественное открытие детского сада «Радуга»;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4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>. мероприятие посвященное закладке камня и освящение  земельного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участка для строительства храма «Николая Чудотворца»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абунщиково</w:t>
      </w:r>
      <w:proofErr w:type="spellEnd"/>
      <w:r>
        <w:rPr>
          <w:sz w:val="24"/>
          <w:szCs w:val="24"/>
        </w:rPr>
        <w:t>;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05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 г</w:t>
        </w:r>
      </w:smartTag>
      <w:r>
        <w:rPr>
          <w:sz w:val="24"/>
          <w:szCs w:val="24"/>
        </w:rPr>
        <w:t>. начало строительства газопровода с. Табунщиково;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14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4"/>
          </w:rPr>
          <w:t>2019 г</w:t>
        </w:r>
      </w:smartTag>
      <w:r>
        <w:rPr>
          <w:sz w:val="24"/>
          <w:szCs w:val="24"/>
        </w:rPr>
        <w:t xml:space="preserve">. торжественное открытие газопровода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с. Табунщиково;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21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>2022 г</w:t>
        </w:r>
      </w:smartTag>
      <w:r>
        <w:rPr>
          <w:sz w:val="24"/>
          <w:szCs w:val="24"/>
        </w:rPr>
        <w:t>. торжественное открытие мемориальной доски в честь памяти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Бугаева Александра Алексеевича участника СВО;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13. 1964  образование МБОУ «</w:t>
      </w:r>
      <w:proofErr w:type="spellStart"/>
      <w:r>
        <w:rPr>
          <w:sz w:val="24"/>
          <w:szCs w:val="24"/>
        </w:rPr>
        <w:t>Табунщиковская</w:t>
      </w:r>
      <w:proofErr w:type="spellEnd"/>
      <w:r>
        <w:rPr>
          <w:sz w:val="24"/>
          <w:szCs w:val="24"/>
        </w:rPr>
        <w:t xml:space="preserve"> СОШ»;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27 мая 1946 дата создания </w:t>
      </w:r>
      <w:proofErr w:type="spellStart"/>
      <w:r>
        <w:rPr>
          <w:sz w:val="24"/>
          <w:szCs w:val="24"/>
        </w:rPr>
        <w:t>Табунщиковской</w:t>
      </w:r>
      <w:proofErr w:type="spellEnd"/>
      <w:r>
        <w:rPr>
          <w:sz w:val="24"/>
          <w:szCs w:val="24"/>
        </w:rPr>
        <w:t xml:space="preserve"> библиотеки, ныне </w:t>
      </w:r>
      <w:proofErr w:type="spellStart"/>
      <w:r>
        <w:rPr>
          <w:sz w:val="24"/>
          <w:szCs w:val="24"/>
        </w:rPr>
        <w:t>Табунщиковский</w:t>
      </w:r>
      <w:proofErr w:type="spellEnd"/>
    </w:p>
    <w:p w:rsidR="009C0A3B" w:rsidRDefault="009C0A3B" w:rsidP="009C0A3B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отдел № 20 МБУК КСР «МЦБ»</w:t>
      </w:r>
      <w:r>
        <w:rPr>
          <w:sz w:val="24"/>
          <w:szCs w:val="24"/>
          <w:shd w:val="clear" w:color="auto" w:fill="FFFFFF"/>
        </w:rPr>
        <w:t>.</w:t>
      </w:r>
    </w:p>
    <w:p w:rsidR="009C0A3B" w:rsidRDefault="009C0A3B" w:rsidP="009C0A3B">
      <w:pPr>
        <w:ind w:right="-284"/>
        <w:jc w:val="both"/>
        <w:rPr>
          <w:sz w:val="24"/>
          <w:szCs w:val="24"/>
        </w:rPr>
      </w:pPr>
    </w:p>
    <w:p w:rsidR="009C0A3B" w:rsidRDefault="009C0A3B" w:rsidP="009C0A3B">
      <w:pPr>
        <w:ind w:right="-284"/>
        <w:jc w:val="both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Pr="007201C9">
        <w:rPr>
          <w:szCs w:val="24"/>
          <w:lang w:val="en-US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1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F70DD7" w:rsidRPr="00F70DD7" w:rsidRDefault="00F70DD7" w:rsidP="002726B0">
      <w:pPr>
        <w:pStyle w:val="11"/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DD7">
        <w:rPr>
          <w:rFonts w:ascii="Times New Roman" w:hAnsi="Times New Roman" w:cs="Times New Roman"/>
          <w:b/>
          <w:sz w:val="24"/>
          <w:szCs w:val="24"/>
          <w:u w:val="single"/>
        </w:rPr>
        <w:t>Собрание депутатов</w:t>
      </w:r>
    </w:p>
    <w:p w:rsidR="000E6F5A" w:rsidRPr="00F70DD7" w:rsidRDefault="00F70DD7" w:rsidP="002726B0">
      <w:pPr>
        <w:pStyle w:val="11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F70DD7">
        <w:rPr>
          <w:rFonts w:ascii="Times New Roman" w:hAnsi="Times New Roman" w:cs="Times New Roman"/>
          <w:b/>
          <w:sz w:val="28"/>
          <w:szCs w:val="20"/>
          <w:u w:val="single"/>
        </w:rPr>
        <w:t>Табунщиковского сельского поселения пятого созыва</w:t>
      </w:r>
    </w:p>
    <w:p w:rsidR="000E6F5A" w:rsidRPr="0084161A" w:rsidRDefault="000E6F5A" w:rsidP="002726B0">
      <w:pPr>
        <w:pStyle w:val="11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844"/>
        <w:gridCol w:w="1843"/>
        <w:gridCol w:w="2409"/>
        <w:gridCol w:w="1843"/>
        <w:gridCol w:w="1985"/>
        <w:gridCol w:w="1134"/>
        <w:gridCol w:w="1701"/>
      </w:tblGrid>
      <w:tr w:rsidR="000E6F5A" w:rsidRPr="00C7409A" w:rsidTr="005E3B9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84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2726B0">
        <w:trPr>
          <w:cantSplit/>
        </w:trPr>
        <w:tc>
          <w:tcPr>
            <w:tcW w:w="16161" w:type="dxa"/>
            <w:gridSpan w:val="10"/>
            <w:vAlign w:val="center"/>
          </w:tcPr>
          <w:p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9D4858" w:rsidRPr="00C7409A" w:rsidTr="005E3B91">
        <w:trPr>
          <w:cantSplit/>
        </w:trPr>
        <w:tc>
          <w:tcPr>
            <w:tcW w:w="567" w:type="dxa"/>
            <w:vAlign w:val="center"/>
          </w:tcPr>
          <w:p w:rsidR="009D4858" w:rsidRPr="00C7409A" w:rsidRDefault="009D4858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D4858" w:rsidRPr="007841F6" w:rsidRDefault="009D4858" w:rsidP="003D5D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841F6">
              <w:rPr>
                <w:rFonts w:eastAsia="Calibri"/>
                <w:sz w:val="24"/>
                <w:szCs w:val="24"/>
              </w:rPr>
              <w:t>Братусь</w:t>
            </w:r>
            <w:proofErr w:type="spellEnd"/>
            <w:r w:rsidRPr="007841F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D4858" w:rsidRPr="007841F6" w:rsidRDefault="009D4858" w:rsidP="003D5D06">
            <w:pPr>
              <w:rPr>
                <w:rFonts w:eastAsia="Calibri"/>
                <w:sz w:val="24"/>
                <w:szCs w:val="24"/>
              </w:rPr>
            </w:pPr>
            <w:r w:rsidRPr="007841F6">
              <w:rPr>
                <w:rFonts w:eastAsia="Calibri"/>
                <w:sz w:val="24"/>
                <w:szCs w:val="24"/>
              </w:rPr>
              <w:t>Екатерина              Николаевна</w:t>
            </w:r>
          </w:p>
        </w:tc>
        <w:tc>
          <w:tcPr>
            <w:tcW w:w="1275" w:type="dxa"/>
            <w:vAlign w:val="center"/>
          </w:tcPr>
          <w:p w:rsidR="009D4858" w:rsidRPr="009D4858" w:rsidRDefault="009D4858" w:rsidP="002726B0">
            <w:pPr>
              <w:suppressAutoHyphens/>
              <w:jc w:val="center"/>
              <w:rPr>
                <w:sz w:val="22"/>
                <w:szCs w:val="22"/>
              </w:rPr>
            </w:pPr>
            <w:r w:rsidRPr="009D4858">
              <w:rPr>
                <w:sz w:val="22"/>
                <w:szCs w:val="22"/>
              </w:rPr>
              <w:t>10.11.1980</w:t>
            </w:r>
          </w:p>
        </w:tc>
        <w:tc>
          <w:tcPr>
            <w:tcW w:w="1844" w:type="dxa"/>
            <w:vAlign w:val="center"/>
          </w:tcPr>
          <w:p w:rsidR="009D4858" w:rsidRDefault="009D4858" w:rsidP="009D4858">
            <w:pPr>
              <w:suppressAutoHyphens/>
              <w:rPr>
                <w:color w:val="252525"/>
                <w:sz w:val="22"/>
                <w:szCs w:val="22"/>
              </w:rPr>
            </w:pPr>
            <w:proofErr w:type="spellStart"/>
            <w:r w:rsidRPr="009D4858">
              <w:rPr>
                <w:color w:val="252525"/>
                <w:sz w:val="22"/>
                <w:szCs w:val="22"/>
              </w:rPr>
              <w:t>с</w:t>
            </w:r>
            <w:proofErr w:type="gramStart"/>
            <w:r w:rsidRPr="009D4858">
              <w:rPr>
                <w:color w:val="252525"/>
                <w:sz w:val="22"/>
                <w:szCs w:val="22"/>
              </w:rPr>
              <w:t>.Т</w:t>
            </w:r>
            <w:proofErr w:type="gramEnd"/>
            <w:r w:rsidRPr="009D4858">
              <w:rPr>
                <w:color w:val="252525"/>
                <w:sz w:val="22"/>
                <w:szCs w:val="22"/>
              </w:rPr>
              <w:t>абунщиково</w:t>
            </w:r>
            <w:proofErr w:type="spellEnd"/>
          </w:p>
          <w:p w:rsidR="009D4858" w:rsidRDefault="009D4858" w:rsidP="009D4858">
            <w:pPr>
              <w:suppressAutoHyphens/>
              <w:rPr>
                <w:color w:val="252525"/>
                <w:sz w:val="22"/>
                <w:szCs w:val="22"/>
              </w:rPr>
            </w:pPr>
            <w:r>
              <w:rPr>
                <w:color w:val="252525"/>
                <w:sz w:val="22"/>
                <w:szCs w:val="22"/>
              </w:rPr>
              <w:t xml:space="preserve">ул. Гагарина </w:t>
            </w:r>
          </w:p>
          <w:p w:rsidR="009D4858" w:rsidRDefault="009D4858" w:rsidP="009D4858">
            <w:pPr>
              <w:suppressAutoHyphens/>
              <w:rPr>
                <w:color w:val="252525"/>
                <w:sz w:val="22"/>
                <w:szCs w:val="22"/>
              </w:rPr>
            </w:pPr>
            <w:r>
              <w:rPr>
                <w:color w:val="252525"/>
                <w:sz w:val="22"/>
                <w:szCs w:val="22"/>
              </w:rPr>
              <w:t>д. 42</w:t>
            </w:r>
          </w:p>
          <w:p w:rsidR="009D4858" w:rsidRPr="009D4858" w:rsidRDefault="009D4858" w:rsidP="009D4858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color w:val="252525"/>
                <w:sz w:val="22"/>
                <w:szCs w:val="22"/>
              </w:rPr>
              <w:t>Красносулинский</w:t>
            </w:r>
            <w:proofErr w:type="spellEnd"/>
            <w:r>
              <w:rPr>
                <w:color w:val="252525"/>
                <w:sz w:val="22"/>
                <w:szCs w:val="22"/>
              </w:rPr>
              <w:t xml:space="preserve"> район </w:t>
            </w:r>
            <w:r w:rsidR="005E3B91">
              <w:rPr>
                <w:color w:val="252525"/>
                <w:sz w:val="22"/>
                <w:szCs w:val="22"/>
              </w:rPr>
              <w:t>Ростовская область</w:t>
            </w:r>
          </w:p>
        </w:tc>
        <w:tc>
          <w:tcPr>
            <w:tcW w:w="1843" w:type="dxa"/>
            <w:vAlign w:val="center"/>
          </w:tcPr>
          <w:p w:rsidR="009D4858" w:rsidRPr="00C7409A" w:rsidRDefault="005E3B91" w:rsidP="002726B0">
            <w:pPr>
              <w:suppressAutoHyphens/>
              <w:jc w:val="center"/>
              <w:rPr>
                <w:sz w:val="20"/>
              </w:rPr>
            </w:pPr>
            <w:r w:rsidRPr="004B0AC5">
              <w:rPr>
                <w:color w:val="252525"/>
                <w:sz w:val="24"/>
                <w:szCs w:val="24"/>
              </w:rPr>
              <w:t xml:space="preserve">МБОУ </w:t>
            </w:r>
            <w:proofErr w:type="spellStart"/>
            <w:r w:rsidRPr="004B0AC5">
              <w:rPr>
                <w:color w:val="252525"/>
                <w:sz w:val="24"/>
                <w:szCs w:val="24"/>
              </w:rPr>
              <w:t>Табунщиковская</w:t>
            </w:r>
            <w:proofErr w:type="spellEnd"/>
            <w:r w:rsidRPr="004B0AC5">
              <w:rPr>
                <w:color w:val="252525"/>
                <w:sz w:val="24"/>
                <w:szCs w:val="24"/>
              </w:rPr>
              <w:t xml:space="preserve"> СОШ заместитель директора  по  учебной работе</w:t>
            </w:r>
          </w:p>
        </w:tc>
        <w:tc>
          <w:tcPr>
            <w:tcW w:w="2409" w:type="dxa"/>
            <w:vAlign w:val="center"/>
          </w:tcPr>
          <w:p w:rsidR="009D4858" w:rsidRPr="00C7409A" w:rsidRDefault="005E3B91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мандатным вопросам и депутатской этике</w:t>
            </w:r>
          </w:p>
        </w:tc>
        <w:tc>
          <w:tcPr>
            <w:tcW w:w="1843" w:type="dxa"/>
            <w:vAlign w:val="center"/>
          </w:tcPr>
          <w:p w:rsidR="009D4858" w:rsidRPr="00C7409A" w:rsidRDefault="005E3B91" w:rsidP="005E3B91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9D4858">
              <w:rPr>
                <w:sz w:val="20"/>
              </w:rPr>
              <w:t>ПП «</w:t>
            </w:r>
            <w:r>
              <w:rPr>
                <w:sz w:val="20"/>
              </w:rPr>
              <w:t>Единая</w:t>
            </w:r>
            <w:r w:rsidR="009D4858">
              <w:rPr>
                <w:sz w:val="20"/>
              </w:rPr>
              <w:t xml:space="preserve"> Россия»</w:t>
            </w:r>
          </w:p>
        </w:tc>
        <w:tc>
          <w:tcPr>
            <w:tcW w:w="1985" w:type="dxa"/>
            <w:vAlign w:val="center"/>
          </w:tcPr>
          <w:p w:rsidR="009D4858" w:rsidRDefault="005E3B91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5E3B91" w:rsidRPr="00C7409A" w:rsidRDefault="005E3B91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  <w:vAlign w:val="center"/>
          </w:tcPr>
          <w:p w:rsidR="009D4858" w:rsidRPr="00C7409A" w:rsidRDefault="009D4858" w:rsidP="002726B0">
            <w:pPr>
              <w:suppressAutoHyphens/>
              <w:jc w:val="center"/>
              <w:rPr>
                <w:sz w:val="20"/>
              </w:rPr>
            </w:pPr>
            <w:r w:rsidRPr="004B0AC5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9D4858" w:rsidRDefault="009D4858" w:rsidP="005E3B91">
            <w:pPr>
              <w:suppressAutoHyphens/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8 (928) </w:t>
            </w:r>
            <w:r w:rsidR="005E3B91">
              <w:rPr>
                <w:sz w:val="20"/>
              </w:rPr>
              <w:t>131</w:t>
            </w:r>
            <w:r w:rsidRPr="00C7409A">
              <w:rPr>
                <w:sz w:val="20"/>
              </w:rPr>
              <w:t>-</w:t>
            </w:r>
            <w:r w:rsidR="005E3B91">
              <w:rPr>
                <w:sz w:val="20"/>
              </w:rPr>
              <w:t>08</w:t>
            </w:r>
            <w:r w:rsidRPr="00C7409A">
              <w:rPr>
                <w:sz w:val="20"/>
              </w:rPr>
              <w:t>-</w:t>
            </w:r>
            <w:r w:rsidR="005E3B91">
              <w:rPr>
                <w:sz w:val="20"/>
              </w:rPr>
              <w:t>9</w:t>
            </w:r>
          </w:p>
          <w:p w:rsidR="005E3B91" w:rsidRPr="00C7409A" w:rsidRDefault="005E3B91" w:rsidP="005E3B91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 (919) 891-09-55</w:t>
            </w:r>
          </w:p>
        </w:tc>
      </w:tr>
      <w:tr w:rsidR="009D4858" w:rsidRPr="00C7409A" w:rsidTr="005E3B91">
        <w:trPr>
          <w:cantSplit/>
        </w:trPr>
        <w:tc>
          <w:tcPr>
            <w:tcW w:w="567" w:type="dxa"/>
            <w:vAlign w:val="center"/>
          </w:tcPr>
          <w:p w:rsidR="009D4858" w:rsidRPr="00C7409A" w:rsidRDefault="009D4858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818F0" w:rsidRPr="001A314D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Власенко </w:t>
            </w:r>
          </w:p>
          <w:p w:rsidR="008818F0" w:rsidRPr="001A314D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>Сергей                   Викторович</w:t>
            </w:r>
          </w:p>
          <w:p w:rsidR="009D4858" w:rsidRPr="00C7409A" w:rsidRDefault="009D4858" w:rsidP="002726B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9D4858" w:rsidRPr="008818F0" w:rsidRDefault="008818F0" w:rsidP="002726B0">
            <w:pPr>
              <w:suppressAutoHyphens/>
              <w:jc w:val="center"/>
              <w:rPr>
                <w:sz w:val="22"/>
                <w:szCs w:val="22"/>
              </w:rPr>
            </w:pPr>
            <w:r w:rsidRPr="008818F0">
              <w:rPr>
                <w:sz w:val="22"/>
                <w:szCs w:val="22"/>
              </w:rPr>
              <w:t>14.06.1981</w:t>
            </w:r>
          </w:p>
        </w:tc>
        <w:tc>
          <w:tcPr>
            <w:tcW w:w="1844" w:type="dxa"/>
            <w:vAlign w:val="center"/>
          </w:tcPr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х. Гривенный</w:t>
            </w:r>
          </w:p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Победы, д.  57</w:t>
            </w:r>
          </w:p>
          <w:p w:rsidR="009D4858" w:rsidRPr="00C7409A" w:rsidRDefault="008818F0" w:rsidP="008818F0">
            <w:pPr>
              <w:suppressAutoHyphens/>
              <w:jc w:val="center"/>
              <w:rPr>
                <w:sz w:val="20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Красносулинский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Ростовская  область  </w:t>
            </w:r>
          </w:p>
        </w:tc>
        <w:tc>
          <w:tcPr>
            <w:tcW w:w="1843" w:type="dxa"/>
            <w:vAlign w:val="center"/>
          </w:tcPr>
          <w:p w:rsidR="008818F0" w:rsidRPr="00FD3DA4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FD3DA4">
              <w:rPr>
                <w:rFonts w:eastAsia="Calibri"/>
                <w:sz w:val="24"/>
                <w:szCs w:val="24"/>
              </w:rPr>
              <w:t>АО «</w:t>
            </w:r>
            <w:proofErr w:type="spellStart"/>
            <w:r w:rsidRPr="00FD3DA4">
              <w:rPr>
                <w:rFonts w:eastAsia="Calibri"/>
                <w:sz w:val="24"/>
                <w:szCs w:val="24"/>
              </w:rPr>
              <w:t>Ургал</w:t>
            </w:r>
            <w:r w:rsidRPr="00FD3DA4">
              <w:rPr>
                <w:rFonts w:eastAsia="Calibri"/>
                <w:sz w:val="24"/>
                <w:szCs w:val="24"/>
              </w:rPr>
              <w:t>у</w:t>
            </w:r>
            <w:r w:rsidRPr="00FD3DA4">
              <w:rPr>
                <w:rFonts w:eastAsia="Calibri"/>
                <w:sz w:val="24"/>
                <w:szCs w:val="24"/>
              </w:rPr>
              <w:t>голь</w:t>
            </w:r>
            <w:proofErr w:type="spellEnd"/>
            <w:r w:rsidRPr="00FD3DA4">
              <w:rPr>
                <w:rFonts w:eastAsia="Calibri"/>
                <w:sz w:val="24"/>
                <w:szCs w:val="24"/>
              </w:rPr>
              <w:t>»</w:t>
            </w:r>
          </w:p>
          <w:p w:rsidR="008818F0" w:rsidRPr="00FD3DA4" w:rsidRDefault="008818F0" w:rsidP="008818F0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D3DA4">
              <w:rPr>
                <w:rFonts w:eastAsia="Calibri"/>
                <w:sz w:val="24"/>
                <w:szCs w:val="24"/>
              </w:rPr>
              <w:t>водитель</w:t>
            </w:r>
            <w:proofErr w:type="gramEnd"/>
            <w:r w:rsidRPr="00FD3DA4">
              <w:rPr>
                <w:rFonts w:eastAsia="Calibri"/>
                <w:sz w:val="24"/>
                <w:szCs w:val="24"/>
              </w:rPr>
              <w:t xml:space="preserve">    а/с  </w:t>
            </w:r>
            <w:proofErr w:type="spellStart"/>
            <w:r w:rsidRPr="00FD3DA4">
              <w:rPr>
                <w:rFonts w:eastAsia="Calibri"/>
                <w:sz w:val="24"/>
                <w:szCs w:val="24"/>
              </w:rPr>
              <w:t>Терекс</w:t>
            </w:r>
            <w:proofErr w:type="spellEnd"/>
            <w:r w:rsidRPr="00FD3DA4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9D4858" w:rsidRPr="00C7409A" w:rsidRDefault="008818F0" w:rsidP="008818F0">
            <w:pPr>
              <w:suppressAutoHyphens/>
              <w:jc w:val="center"/>
              <w:rPr>
                <w:sz w:val="20"/>
              </w:rPr>
            </w:pPr>
            <w:r w:rsidRPr="00FD3DA4">
              <w:rPr>
                <w:rFonts w:eastAsia="Calibri"/>
                <w:sz w:val="24"/>
                <w:szCs w:val="24"/>
              </w:rPr>
              <w:t>(вахтовый  метод)</w:t>
            </w:r>
          </w:p>
        </w:tc>
        <w:tc>
          <w:tcPr>
            <w:tcW w:w="2409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местному самоуправлению и охране общественного порядка</w:t>
            </w:r>
          </w:p>
        </w:tc>
        <w:tc>
          <w:tcPr>
            <w:tcW w:w="1843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8818F0" w:rsidRDefault="008818F0" w:rsidP="008818F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9D4858" w:rsidRPr="00C7409A" w:rsidRDefault="008818F0" w:rsidP="008818F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средне </w:t>
            </w:r>
            <w:proofErr w:type="gramStart"/>
            <w:r w:rsidRPr="004B0AC5">
              <w:rPr>
                <w:rFonts w:eastAsia="Calibri"/>
                <w:sz w:val="24"/>
                <w:szCs w:val="24"/>
              </w:rPr>
              <w:t>-с</w:t>
            </w:r>
            <w:proofErr w:type="gramEnd"/>
            <w:r w:rsidRPr="004B0AC5">
              <w:rPr>
                <w:rFonts w:eastAsia="Calibri"/>
                <w:sz w:val="24"/>
                <w:szCs w:val="24"/>
              </w:rPr>
              <w:t>пециальное</w:t>
            </w:r>
          </w:p>
        </w:tc>
        <w:tc>
          <w:tcPr>
            <w:tcW w:w="1701" w:type="dxa"/>
            <w:vAlign w:val="center"/>
          </w:tcPr>
          <w:p w:rsidR="009D4858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8-928-109-41-82</w:t>
            </w:r>
          </w:p>
          <w:p w:rsidR="008818F0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8-989-517-37-15</w:t>
            </w:r>
          </w:p>
        </w:tc>
      </w:tr>
      <w:tr w:rsidR="009D4858" w:rsidRPr="00C7409A" w:rsidTr="005E3B91">
        <w:trPr>
          <w:cantSplit/>
        </w:trPr>
        <w:tc>
          <w:tcPr>
            <w:tcW w:w="567" w:type="dxa"/>
          </w:tcPr>
          <w:p w:rsidR="009D4858" w:rsidRPr="00C7409A" w:rsidRDefault="009D4858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818F0" w:rsidRPr="001A314D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Власенко </w:t>
            </w:r>
          </w:p>
          <w:p w:rsidR="009D4858" w:rsidRPr="00C7409A" w:rsidRDefault="008818F0" w:rsidP="008818F0">
            <w:pPr>
              <w:suppressAutoHyphens/>
              <w:jc w:val="center"/>
              <w:rPr>
                <w:sz w:val="20"/>
              </w:rPr>
            </w:pPr>
            <w:r w:rsidRPr="001A314D">
              <w:rPr>
                <w:rFonts w:eastAsia="Calibri"/>
                <w:sz w:val="24"/>
                <w:szCs w:val="24"/>
              </w:rPr>
              <w:t>Светлана  Владимировна</w:t>
            </w:r>
          </w:p>
        </w:tc>
        <w:tc>
          <w:tcPr>
            <w:tcW w:w="1275" w:type="dxa"/>
            <w:vAlign w:val="center"/>
          </w:tcPr>
          <w:p w:rsidR="009D4858" w:rsidRPr="008818F0" w:rsidRDefault="008818F0" w:rsidP="002726B0">
            <w:pPr>
              <w:suppressAutoHyphens/>
              <w:jc w:val="center"/>
              <w:rPr>
                <w:sz w:val="22"/>
                <w:szCs w:val="22"/>
              </w:rPr>
            </w:pPr>
            <w:r w:rsidRPr="008818F0">
              <w:rPr>
                <w:sz w:val="22"/>
                <w:szCs w:val="22"/>
              </w:rPr>
              <w:t>01.05.1982</w:t>
            </w:r>
          </w:p>
        </w:tc>
        <w:tc>
          <w:tcPr>
            <w:tcW w:w="1844" w:type="dxa"/>
            <w:vAlign w:val="center"/>
          </w:tcPr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с. Табунщик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 xml:space="preserve">во </w:t>
            </w:r>
          </w:p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Комсомол</w:t>
            </w:r>
            <w:r w:rsidRPr="004B0AC5">
              <w:rPr>
                <w:rFonts w:eastAsia="Calibri"/>
                <w:sz w:val="24"/>
                <w:szCs w:val="24"/>
              </w:rPr>
              <w:t>ь</w:t>
            </w:r>
            <w:r w:rsidRPr="004B0AC5">
              <w:rPr>
                <w:rFonts w:eastAsia="Calibri"/>
                <w:sz w:val="24"/>
                <w:szCs w:val="24"/>
              </w:rPr>
              <w:t>ская  д.  33</w:t>
            </w:r>
          </w:p>
          <w:p w:rsidR="009D4858" w:rsidRPr="00C7409A" w:rsidRDefault="008818F0" w:rsidP="008818F0">
            <w:pPr>
              <w:suppressAutoHyphens/>
              <w:jc w:val="center"/>
              <w:rPr>
                <w:sz w:val="20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Красносулинский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Ростовская  область</w:t>
            </w:r>
          </w:p>
        </w:tc>
        <w:tc>
          <w:tcPr>
            <w:tcW w:w="1843" w:type="dxa"/>
            <w:vAlign w:val="center"/>
          </w:tcPr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МБУ  «ЦСО  </w:t>
            </w:r>
            <w:proofErr w:type="spellStart"/>
            <w:r w:rsidRPr="004B0AC5">
              <w:rPr>
                <w:rFonts w:eastAsia="Calibri"/>
                <w:sz w:val="24"/>
                <w:szCs w:val="24"/>
              </w:rPr>
              <w:t>ГПВиИ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4B0AC5">
              <w:rPr>
                <w:rFonts w:eastAsia="Calibri"/>
                <w:sz w:val="24"/>
                <w:szCs w:val="24"/>
              </w:rPr>
              <w:t>Кра</w:t>
            </w:r>
            <w:r w:rsidRPr="004B0AC5">
              <w:rPr>
                <w:rFonts w:eastAsia="Calibri"/>
                <w:sz w:val="24"/>
                <w:szCs w:val="24"/>
              </w:rPr>
              <w:t>с</w:t>
            </w:r>
            <w:r w:rsidRPr="004B0AC5">
              <w:rPr>
                <w:rFonts w:eastAsia="Calibri"/>
                <w:sz w:val="24"/>
                <w:szCs w:val="24"/>
              </w:rPr>
              <w:t>носулинского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района   -  с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циальный  р</w:t>
            </w:r>
            <w:r w:rsidRPr="004B0AC5">
              <w:rPr>
                <w:rFonts w:eastAsia="Calibri"/>
                <w:sz w:val="24"/>
                <w:szCs w:val="24"/>
              </w:rPr>
              <w:t>а</w:t>
            </w:r>
            <w:r w:rsidRPr="004B0AC5">
              <w:rPr>
                <w:rFonts w:eastAsia="Calibri"/>
                <w:sz w:val="24"/>
                <w:szCs w:val="24"/>
              </w:rPr>
              <w:t>ботник   6 ОСО</w:t>
            </w:r>
          </w:p>
          <w:p w:rsidR="009D4858" w:rsidRPr="00C7409A" w:rsidRDefault="009D4858" w:rsidP="002726B0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мандатным вопросам и депутатской этике</w:t>
            </w:r>
          </w:p>
        </w:tc>
        <w:tc>
          <w:tcPr>
            <w:tcW w:w="1843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  <w:r w:rsidR="009D4858">
              <w:rPr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 w:rsidRPr="004B0AC5">
              <w:rPr>
                <w:sz w:val="24"/>
                <w:szCs w:val="24"/>
              </w:rPr>
              <w:t>основное   общее</w:t>
            </w:r>
          </w:p>
        </w:tc>
        <w:tc>
          <w:tcPr>
            <w:tcW w:w="1701" w:type="dxa"/>
            <w:vAlign w:val="center"/>
          </w:tcPr>
          <w:p w:rsidR="009D4858" w:rsidRPr="00C7409A" w:rsidRDefault="008818F0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8-928-191-66-25</w:t>
            </w:r>
          </w:p>
        </w:tc>
      </w:tr>
      <w:tr w:rsidR="008818F0" w:rsidRPr="00C7409A" w:rsidTr="005E3B91">
        <w:trPr>
          <w:cantSplit/>
        </w:trPr>
        <w:tc>
          <w:tcPr>
            <w:tcW w:w="567" w:type="dxa"/>
          </w:tcPr>
          <w:p w:rsidR="008818F0" w:rsidRPr="00C7409A" w:rsidRDefault="008818F0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818F0" w:rsidRPr="001A314D" w:rsidRDefault="008818F0" w:rsidP="008818F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A314D">
              <w:rPr>
                <w:rFonts w:eastAsia="Calibri"/>
                <w:sz w:val="24"/>
                <w:szCs w:val="24"/>
              </w:rPr>
              <w:t>Гудимова</w:t>
            </w:r>
            <w:proofErr w:type="spellEnd"/>
            <w:r w:rsidRPr="001A314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818F0" w:rsidRPr="001A314D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 Оксана  Алекса</w:t>
            </w:r>
            <w:r w:rsidRPr="001A314D">
              <w:rPr>
                <w:rFonts w:eastAsia="Calibri"/>
                <w:sz w:val="24"/>
                <w:szCs w:val="24"/>
              </w:rPr>
              <w:t>н</w:t>
            </w:r>
            <w:r w:rsidRPr="001A314D">
              <w:rPr>
                <w:rFonts w:eastAsia="Calibri"/>
                <w:sz w:val="24"/>
                <w:szCs w:val="24"/>
              </w:rPr>
              <w:t>дровна</w:t>
            </w:r>
          </w:p>
        </w:tc>
        <w:tc>
          <w:tcPr>
            <w:tcW w:w="1275" w:type="dxa"/>
            <w:vAlign w:val="center"/>
          </w:tcPr>
          <w:p w:rsidR="008818F0" w:rsidRPr="008818F0" w:rsidRDefault="008818F0" w:rsidP="002726B0">
            <w:pPr>
              <w:suppressAutoHyphens/>
              <w:jc w:val="center"/>
              <w:rPr>
                <w:sz w:val="22"/>
                <w:szCs w:val="22"/>
              </w:rPr>
            </w:pPr>
            <w:r w:rsidRPr="008818F0">
              <w:rPr>
                <w:sz w:val="22"/>
                <w:szCs w:val="22"/>
              </w:rPr>
              <w:t>21.04.1997</w:t>
            </w:r>
          </w:p>
        </w:tc>
        <w:tc>
          <w:tcPr>
            <w:tcW w:w="1844" w:type="dxa"/>
            <w:vAlign w:val="center"/>
          </w:tcPr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с. Табунщик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 xml:space="preserve">во </w:t>
            </w:r>
          </w:p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ул. Школьная д. </w:t>
            </w:r>
            <w:r w:rsidRPr="004B0AC5">
              <w:rPr>
                <w:sz w:val="24"/>
                <w:szCs w:val="24"/>
              </w:rPr>
              <w:t xml:space="preserve">34 </w:t>
            </w:r>
            <w:r w:rsidRPr="004B0AC5">
              <w:rPr>
                <w:rFonts w:eastAsia="Calibri"/>
                <w:sz w:val="24"/>
                <w:szCs w:val="24"/>
              </w:rPr>
              <w:t xml:space="preserve"> кв.  </w:t>
            </w:r>
            <w:r w:rsidRPr="004B0AC5">
              <w:rPr>
                <w:sz w:val="24"/>
                <w:szCs w:val="24"/>
              </w:rPr>
              <w:t>1</w:t>
            </w:r>
          </w:p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  <w:vAlign w:val="center"/>
          </w:tcPr>
          <w:p w:rsidR="008818F0" w:rsidRPr="004B0AC5" w:rsidRDefault="008818F0" w:rsidP="008818F0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МБДОУ «Де</w:t>
            </w:r>
            <w:r w:rsidRPr="004B0AC5">
              <w:rPr>
                <w:rFonts w:eastAsia="Calibri"/>
                <w:sz w:val="24"/>
                <w:szCs w:val="24"/>
              </w:rPr>
              <w:t>т</w:t>
            </w:r>
            <w:r w:rsidRPr="004B0AC5">
              <w:rPr>
                <w:rFonts w:eastAsia="Calibri"/>
                <w:sz w:val="24"/>
                <w:szCs w:val="24"/>
              </w:rPr>
              <w:t>ский сад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B0AC5">
              <w:rPr>
                <w:rFonts w:eastAsia="Calibri"/>
                <w:sz w:val="24"/>
                <w:szCs w:val="24"/>
              </w:rPr>
              <w:t>21 «Радуга»</w:t>
            </w:r>
            <w:r w:rsidRPr="004B0AC5">
              <w:rPr>
                <w:sz w:val="24"/>
                <w:szCs w:val="24"/>
              </w:rPr>
              <w:t xml:space="preserve"> </w:t>
            </w:r>
            <w:proofErr w:type="gramStart"/>
            <w:r w:rsidRPr="004B0AC5">
              <w:rPr>
                <w:rFonts w:eastAsia="Calibri"/>
                <w:sz w:val="24"/>
                <w:szCs w:val="24"/>
              </w:rPr>
              <w:t>-в</w:t>
            </w:r>
            <w:proofErr w:type="gramEnd"/>
            <w:r w:rsidRPr="004B0AC5">
              <w:rPr>
                <w:rFonts w:eastAsia="Calibri"/>
                <w:sz w:val="24"/>
                <w:szCs w:val="24"/>
              </w:rPr>
              <w:t>оспитатель</w:t>
            </w:r>
          </w:p>
        </w:tc>
        <w:tc>
          <w:tcPr>
            <w:tcW w:w="2409" w:type="dxa"/>
            <w:vAlign w:val="center"/>
          </w:tcPr>
          <w:p w:rsidR="008818F0" w:rsidRDefault="008818F0" w:rsidP="00D238B3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постоянной комиссии по </w:t>
            </w:r>
            <w:r w:rsidR="007C405F">
              <w:rPr>
                <w:sz w:val="20"/>
              </w:rPr>
              <w:t>бюджету, налогам собственности</w:t>
            </w:r>
          </w:p>
        </w:tc>
        <w:tc>
          <w:tcPr>
            <w:tcW w:w="1843" w:type="dxa"/>
            <w:vAlign w:val="center"/>
          </w:tcPr>
          <w:p w:rsidR="008818F0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8818F0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8818F0" w:rsidRPr="004B0AC5" w:rsidRDefault="007C405F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средне </w:t>
            </w:r>
            <w:proofErr w:type="gramStart"/>
            <w:r w:rsidRPr="004B0AC5">
              <w:rPr>
                <w:rFonts w:eastAsia="Calibri"/>
                <w:sz w:val="24"/>
                <w:szCs w:val="24"/>
              </w:rPr>
              <w:t>-с</w:t>
            </w:r>
            <w:proofErr w:type="gramEnd"/>
            <w:r w:rsidRPr="004B0AC5">
              <w:rPr>
                <w:rFonts w:eastAsia="Calibri"/>
                <w:sz w:val="24"/>
                <w:szCs w:val="24"/>
              </w:rPr>
              <w:t>пециальное</w:t>
            </w:r>
          </w:p>
        </w:tc>
        <w:tc>
          <w:tcPr>
            <w:tcW w:w="1701" w:type="dxa"/>
            <w:vAlign w:val="center"/>
          </w:tcPr>
          <w:p w:rsidR="008818F0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8-961-274-52-09</w:t>
            </w:r>
          </w:p>
        </w:tc>
      </w:tr>
      <w:tr w:rsidR="007C405F" w:rsidRPr="00C7409A" w:rsidTr="00A603EB">
        <w:trPr>
          <w:cantSplit/>
        </w:trPr>
        <w:tc>
          <w:tcPr>
            <w:tcW w:w="567" w:type="dxa"/>
          </w:tcPr>
          <w:p w:rsidR="007C405F" w:rsidRPr="00C7409A" w:rsidRDefault="007C40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C405F" w:rsidRPr="005332F2" w:rsidRDefault="007C405F" w:rsidP="003D5D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332F2">
              <w:rPr>
                <w:rFonts w:eastAsia="Calibri"/>
                <w:sz w:val="24"/>
                <w:szCs w:val="24"/>
              </w:rPr>
              <w:t>Дюсов</w:t>
            </w:r>
            <w:proofErr w:type="spellEnd"/>
            <w:r w:rsidRPr="005332F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405F" w:rsidRPr="005332F2" w:rsidRDefault="007C405F" w:rsidP="003D5D06">
            <w:pPr>
              <w:rPr>
                <w:rFonts w:eastAsia="Calibri"/>
                <w:sz w:val="24"/>
                <w:szCs w:val="24"/>
              </w:rPr>
            </w:pPr>
            <w:r w:rsidRPr="005332F2">
              <w:rPr>
                <w:rFonts w:eastAsia="Calibri"/>
                <w:sz w:val="24"/>
                <w:szCs w:val="24"/>
              </w:rPr>
              <w:t xml:space="preserve">Виктор </w:t>
            </w:r>
          </w:p>
          <w:p w:rsidR="007C405F" w:rsidRPr="005332F2" w:rsidRDefault="007C405F" w:rsidP="003D5D06">
            <w:pPr>
              <w:rPr>
                <w:rFonts w:eastAsia="Calibri"/>
                <w:sz w:val="24"/>
                <w:szCs w:val="24"/>
              </w:rPr>
            </w:pPr>
            <w:r w:rsidRPr="005332F2">
              <w:rPr>
                <w:rFonts w:eastAsia="Calibri"/>
                <w:sz w:val="24"/>
                <w:szCs w:val="24"/>
              </w:rPr>
              <w:t>Викторович</w:t>
            </w:r>
          </w:p>
        </w:tc>
        <w:tc>
          <w:tcPr>
            <w:tcW w:w="1275" w:type="dxa"/>
            <w:vAlign w:val="center"/>
          </w:tcPr>
          <w:p w:rsidR="007C405F" w:rsidRPr="007C405F" w:rsidRDefault="007C405F" w:rsidP="002726B0">
            <w:pPr>
              <w:suppressAutoHyphens/>
              <w:jc w:val="center"/>
              <w:rPr>
                <w:sz w:val="22"/>
                <w:szCs w:val="22"/>
              </w:rPr>
            </w:pPr>
            <w:r w:rsidRPr="007C405F">
              <w:rPr>
                <w:sz w:val="22"/>
                <w:szCs w:val="22"/>
              </w:rPr>
              <w:t>12.06.1967</w:t>
            </w:r>
          </w:p>
        </w:tc>
        <w:tc>
          <w:tcPr>
            <w:tcW w:w="1844" w:type="dxa"/>
            <w:vAlign w:val="center"/>
          </w:tcPr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х. Гривенный</w:t>
            </w:r>
          </w:p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Победы, д.  8 кв. 1</w:t>
            </w:r>
          </w:p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  <w:vAlign w:val="center"/>
          </w:tcPr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АО   «</w:t>
            </w:r>
            <w:proofErr w:type="spellStart"/>
            <w:r w:rsidRPr="004B0AC5">
              <w:rPr>
                <w:rFonts w:eastAsia="Calibri"/>
                <w:sz w:val="24"/>
                <w:szCs w:val="24"/>
              </w:rPr>
              <w:t>Табу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щиковский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>»</w:t>
            </w:r>
          </w:p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 - тракторист</w:t>
            </w:r>
          </w:p>
        </w:tc>
        <w:tc>
          <w:tcPr>
            <w:tcW w:w="2409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местному самоуправлению и охране общественного порядка</w:t>
            </w:r>
          </w:p>
        </w:tc>
        <w:tc>
          <w:tcPr>
            <w:tcW w:w="1843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C405F" w:rsidRPr="004B0AC5" w:rsidRDefault="007C405F" w:rsidP="002726B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средне </w:t>
            </w:r>
            <w:proofErr w:type="gramStart"/>
            <w:r w:rsidRPr="004B0AC5">
              <w:rPr>
                <w:rFonts w:eastAsia="Calibri"/>
                <w:sz w:val="24"/>
                <w:szCs w:val="24"/>
              </w:rPr>
              <w:t>-с</w:t>
            </w:r>
            <w:proofErr w:type="gramEnd"/>
            <w:r w:rsidRPr="004B0AC5">
              <w:rPr>
                <w:rFonts w:eastAsia="Calibri"/>
                <w:sz w:val="24"/>
                <w:szCs w:val="24"/>
              </w:rPr>
              <w:t>пециальное</w:t>
            </w:r>
          </w:p>
        </w:tc>
        <w:tc>
          <w:tcPr>
            <w:tcW w:w="1701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8-928-165-80-57</w:t>
            </w:r>
          </w:p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8-988-573-06-00</w:t>
            </w:r>
          </w:p>
        </w:tc>
      </w:tr>
      <w:tr w:rsidR="007C405F" w:rsidRPr="00C7409A" w:rsidTr="00A73C2A">
        <w:trPr>
          <w:cantSplit/>
        </w:trPr>
        <w:tc>
          <w:tcPr>
            <w:tcW w:w="567" w:type="dxa"/>
          </w:tcPr>
          <w:p w:rsidR="007C405F" w:rsidRPr="00C7409A" w:rsidRDefault="007C40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C405F" w:rsidRPr="005332F2" w:rsidRDefault="007C405F" w:rsidP="003D5D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332F2">
              <w:t>Згоняйко</w:t>
            </w:r>
            <w:proofErr w:type="spellEnd"/>
            <w:r w:rsidRPr="005332F2">
              <w:t xml:space="preserve">                  Екатерина                                  Николае</w:t>
            </w:r>
            <w:r w:rsidRPr="005332F2">
              <w:t>в</w:t>
            </w:r>
            <w:r w:rsidRPr="005332F2">
              <w:t>на</w:t>
            </w:r>
          </w:p>
        </w:tc>
        <w:tc>
          <w:tcPr>
            <w:tcW w:w="1275" w:type="dxa"/>
          </w:tcPr>
          <w:p w:rsidR="007C405F" w:rsidRPr="007C405F" w:rsidRDefault="007C405F" w:rsidP="003D5D06">
            <w:pPr>
              <w:pStyle w:val="af0"/>
              <w:rPr>
                <w:sz w:val="22"/>
                <w:szCs w:val="22"/>
              </w:rPr>
            </w:pPr>
            <w:r w:rsidRPr="007C405F">
              <w:rPr>
                <w:sz w:val="22"/>
                <w:szCs w:val="22"/>
              </w:rPr>
              <w:t>21.07.1976</w:t>
            </w:r>
          </w:p>
        </w:tc>
        <w:tc>
          <w:tcPr>
            <w:tcW w:w="1844" w:type="dxa"/>
            <w:vAlign w:val="center"/>
          </w:tcPr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с. Табунщик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 xml:space="preserve">во </w:t>
            </w:r>
          </w:p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Школьная, д.  22</w:t>
            </w:r>
          </w:p>
          <w:p w:rsidR="007C405F" w:rsidRPr="004B0AC5" w:rsidRDefault="007C405F" w:rsidP="007C405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</w:tcPr>
          <w:p w:rsidR="007C405F" w:rsidRPr="004B0AC5" w:rsidRDefault="007C405F" w:rsidP="003D5D06">
            <w:pPr>
              <w:rPr>
                <w:sz w:val="24"/>
                <w:szCs w:val="24"/>
              </w:rPr>
            </w:pPr>
            <w:r w:rsidRPr="004B0AC5">
              <w:rPr>
                <w:sz w:val="24"/>
                <w:szCs w:val="24"/>
              </w:rPr>
              <w:t xml:space="preserve">заведующая – фельдшер  ФАП        с.  Табунщиково,   ГБУ  РО  «ЦРБ»  в  </w:t>
            </w:r>
            <w:proofErr w:type="spellStart"/>
            <w:r w:rsidRPr="004B0AC5">
              <w:rPr>
                <w:sz w:val="24"/>
                <w:szCs w:val="24"/>
              </w:rPr>
              <w:t>Красносули</w:t>
            </w:r>
            <w:r w:rsidRPr="004B0AC5">
              <w:rPr>
                <w:sz w:val="24"/>
                <w:szCs w:val="24"/>
              </w:rPr>
              <w:t>н</w:t>
            </w:r>
            <w:r w:rsidRPr="004B0AC5">
              <w:rPr>
                <w:sz w:val="24"/>
                <w:szCs w:val="24"/>
              </w:rPr>
              <w:t>ском</w:t>
            </w:r>
            <w:proofErr w:type="spellEnd"/>
            <w:r w:rsidRPr="004B0AC5">
              <w:rPr>
                <w:sz w:val="24"/>
                <w:szCs w:val="24"/>
              </w:rPr>
              <w:t xml:space="preserve"> районе</w:t>
            </w:r>
          </w:p>
          <w:p w:rsidR="007C405F" w:rsidRPr="004B0AC5" w:rsidRDefault="007C405F" w:rsidP="003D5D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– глава Табунщиковского сельского поселения</w:t>
            </w:r>
          </w:p>
        </w:tc>
        <w:tc>
          <w:tcPr>
            <w:tcW w:w="1843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7C405F" w:rsidRDefault="007C405F" w:rsidP="007C405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7C405F" w:rsidRDefault="007C405F" w:rsidP="007C405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  <w:vAlign w:val="center"/>
          </w:tcPr>
          <w:p w:rsidR="007C405F" w:rsidRPr="004B0AC5" w:rsidRDefault="007C405F" w:rsidP="002726B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8-951-841-70-57</w:t>
            </w:r>
          </w:p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8-989-508-50-36</w:t>
            </w:r>
          </w:p>
        </w:tc>
      </w:tr>
      <w:tr w:rsidR="007C405F" w:rsidRPr="00C7409A" w:rsidTr="006F064F">
        <w:trPr>
          <w:cantSplit/>
        </w:trPr>
        <w:tc>
          <w:tcPr>
            <w:tcW w:w="567" w:type="dxa"/>
          </w:tcPr>
          <w:p w:rsidR="007C405F" w:rsidRPr="00C7409A" w:rsidRDefault="007C405F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C405F" w:rsidRPr="001A314D" w:rsidRDefault="007C405F" w:rsidP="007C405F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Лебедева </w:t>
            </w:r>
          </w:p>
          <w:p w:rsidR="007C405F" w:rsidRPr="005332F2" w:rsidRDefault="007C405F" w:rsidP="007C405F">
            <w:r w:rsidRPr="001A314D">
              <w:rPr>
                <w:rFonts w:eastAsia="Calibri"/>
                <w:sz w:val="24"/>
                <w:szCs w:val="24"/>
              </w:rPr>
              <w:t xml:space="preserve">Ирина   </w:t>
            </w:r>
            <w:r>
              <w:rPr>
                <w:rFonts w:eastAsia="Calibri"/>
                <w:sz w:val="24"/>
                <w:szCs w:val="24"/>
              </w:rPr>
              <w:t>Алекса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дровна</w:t>
            </w:r>
            <w:r w:rsidRPr="001A314D">
              <w:rPr>
                <w:rFonts w:eastAsia="Calibri"/>
                <w:sz w:val="24"/>
                <w:szCs w:val="24"/>
              </w:rPr>
              <w:t xml:space="preserve">             </w:t>
            </w:r>
          </w:p>
        </w:tc>
        <w:tc>
          <w:tcPr>
            <w:tcW w:w="1275" w:type="dxa"/>
          </w:tcPr>
          <w:p w:rsidR="007C405F" w:rsidRPr="007C405F" w:rsidRDefault="007C405F" w:rsidP="003D5D06">
            <w:pPr>
              <w:pStyle w:val="af0"/>
              <w:rPr>
                <w:sz w:val="22"/>
                <w:szCs w:val="22"/>
              </w:rPr>
            </w:pPr>
            <w:r w:rsidRPr="007C405F">
              <w:rPr>
                <w:sz w:val="22"/>
                <w:szCs w:val="22"/>
              </w:rPr>
              <w:t>05.06.1984</w:t>
            </w:r>
          </w:p>
        </w:tc>
        <w:tc>
          <w:tcPr>
            <w:tcW w:w="1844" w:type="dxa"/>
          </w:tcPr>
          <w:p w:rsidR="007C405F" w:rsidRPr="004B0AC5" w:rsidRDefault="007C405F" w:rsidP="003D5D06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пос. Рябиновка</w:t>
            </w:r>
          </w:p>
          <w:p w:rsidR="007C405F" w:rsidRPr="004B0AC5" w:rsidRDefault="007C405F" w:rsidP="003D5D06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Новоселов   д.  9</w:t>
            </w:r>
          </w:p>
          <w:p w:rsidR="007C405F" w:rsidRPr="004B0AC5" w:rsidRDefault="007C405F" w:rsidP="003D5D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</w:tcPr>
          <w:p w:rsidR="007C405F" w:rsidRPr="004B0AC5" w:rsidRDefault="007C405F" w:rsidP="003D5D06">
            <w:pPr>
              <w:rPr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временно не работает</w:t>
            </w:r>
          </w:p>
        </w:tc>
        <w:tc>
          <w:tcPr>
            <w:tcW w:w="2409" w:type="dxa"/>
            <w:vAlign w:val="center"/>
          </w:tcPr>
          <w:p w:rsidR="007C405F" w:rsidRDefault="007C405F" w:rsidP="00D238B3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бюджету, налогам собственности</w:t>
            </w:r>
          </w:p>
        </w:tc>
        <w:tc>
          <w:tcPr>
            <w:tcW w:w="1843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7C405F" w:rsidRDefault="007C405F" w:rsidP="007C405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7C405F" w:rsidRDefault="007C405F" w:rsidP="007C405F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</w:tcPr>
          <w:p w:rsidR="007C405F" w:rsidRPr="004B0AC5" w:rsidRDefault="007C405F" w:rsidP="003D5D06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осно</w:t>
            </w:r>
            <w:r w:rsidRPr="004B0AC5">
              <w:rPr>
                <w:rFonts w:eastAsia="Calibri"/>
                <w:sz w:val="24"/>
                <w:szCs w:val="24"/>
              </w:rPr>
              <w:t>в</w:t>
            </w:r>
            <w:r w:rsidRPr="004B0AC5">
              <w:rPr>
                <w:rFonts w:eastAsia="Calibri"/>
                <w:sz w:val="24"/>
                <w:szCs w:val="24"/>
              </w:rPr>
              <w:t>ное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 xml:space="preserve">щее   </w:t>
            </w:r>
          </w:p>
        </w:tc>
        <w:tc>
          <w:tcPr>
            <w:tcW w:w="1701" w:type="dxa"/>
            <w:vAlign w:val="center"/>
          </w:tcPr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8-928-139-13-50</w:t>
            </w:r>
          </w:p>
          <w:p w:rsidR="007C405F" w:rsidRDefault="007C405F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8-918-557-29-66</w:t>
            </w:r>
          </w:p>
        </w:tc>
      </w:tr>
      <w:tr w:rsidR="00D22DA5" w:rsidRPr="00C7409A" w:rsidTr="006F064F">
        <w:trPr>
          <w:cantSplit/>
        </w:trPr>
        <w:tc>
          <w:tcPr>
            <w:tcW w:w="567" w:type="dxa"/>
          </w:tcPr>
          <w:p w:rsidR="00D22DA5" w:rsidRPr="00C7409A" w:rsidRDefault="00D22DA5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22DA5" w:rsidRPr="001A314D" w:rsidRDefault="00D22DA5" w:rsidP="00D22DA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A314D">
              <w:rPr>
                <w:rFonts w:eastAsia="Calibri"/>
                <w:sz w:val="24"/>
                <w:szCs w:val="24"/>
              </w:rPr>
              <w:t>Макагонов</w:t>
            </w:r>
            <w:proofErr w:type="spellEnd"/>
            <w:r w:rsidRPr="001A314D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D22DA5" w:rsidRPr="001A314D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>Евгений  Владимир</w:t>
            </w:r>
            <w:r w:rsidRPr="001A314D">
              <w:rPr>
                <w:rFonts w:eastAsia="Calibri"/>
                <w:sz w:val="24"/>
                <w:szCs w:val="24"/>
              </w:rPr>
              <w:t>о</w:t>
            </w:r>
            <w:r w:rsidRPr="001A314D">
              <w:rPr>
                <w:rFonts w:eastAsia="Calibri"/>
                <w:sz w:val="24"/>
                <w:szCs w:val="24"/>
              </w:rPr>
              <w:t>вич</w:t>
            </w:r>
          </w:p>
        </w:tc>
        <w:tc>
          <w:tcPr>
            <w:tcW w:w="1275" w:type="dxa"/>
          </w:tcPr>
          <w:p w:rsidR="00D22DA5" w:rsidRPr="00D22DA5" w:rsidRDefault="00D22DA5" w:rsidP="003D5D06">
            <w:pPr>
              <w:pStyle w:val="af0"/>
              <w:rPr>
                <w:sz w:val="22"/>
                <w:szCs w:val="22"/>
              </w:rPr>
            </w:pPr>
            <w:r w:rsidRPr="00D22DA5">
              <w:rPr>
                <w:sz w:val="22"/>
                <w:szCs w:val="22"/>
              </w:rPr>
              <w:t>19.01.1971</w:t>
            </w:r>
          </w:p>
        </w:tc>
        <w:tc>
          <w:tcPr>
            <w:tcW w:w="1844" w:type="dxa"/>
          </w:tcPr>
          <w:p w:rsidR="00D22DA5" w:rsidRPr="004B0AC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с. Табунщик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 xml:space="preserve">во </w:t>
            </w:r>
          </w:p>
          <w:p w:rsidR="00D22DA5" w:rsidRPr="004B0AC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Советская   д.  74</w:t>
            </w:r>
          </w:p>
          <w:p w:rsidR="00D22DA5" w:rsidRPr="004B0AC5" w:rsidRDefault="00D22DA5" w:rsidP="00D22DA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</w:tcPr>
          <w:p w:rsidR="00D22DA5" w:rsidRPr="004B0AC5" w:rsidRDefault="00D22DA5" w:rsidP="003D5D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АО </w:t>
            </w:r>
            <w:r w:rsidRPr="004B0AC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4B0AC5">
              <w:rPr>
                <w:rFonts w:eastAsia="Calibri"/>
                <w:sz w:val="24"/>
                <w:szCs w:val="24"/>
              </w:rPr>
              <w:t>Табунщ</w:t>
            </w:r>
            <w:r w:rsidRPr="004B0AC5">
              <w:rPr>
                <w:rFonts w:eastAsia="Calibri"/>
                <w:sz w:val="24"/>
                <w:szCs w:val="24"/>
              </w:rPr>
              <w:t>и</w:t>
            </w:r>
            <w:r w:rsidRPr="004B0AC5">
              <w:rPr>
                <w:rFonts w:eastAsia="Calibri"/>
                <w:sz w:val="24"/>
                <w:szCs w:val="24"/>
              </w:rPr>
              <w:t>ковский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>» -  главный  эне</w:t>
            </w:r>
            <w:r w:rsidRPr="004B0AC5">
              <w:rPr>
                <w:rFonts w:eastAsia="Calibri"/>
                <w:sz w:val="24"/>
                <w:szCs w:val="24"/>
              </w:rPr>
              <w:t>р</w:t>
            </w:r>
            <w:r w:rsidRPr="004B0AC5">
              <w:rPr>
                <w:rFonts w:eastAsia="Calibri"/>
                <w:sz w:val="24"/>
                <w:szCs w:val="24"/>
              </w:rPr>
              <w:t xml:space="preserve">гетик   </w:t>
            </w:r>
          </w:p>
        </w:tc>
        <w:tc>
          <w:tcPr>
            <w:tcW w:w="2409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местному самоуправлению и охране общественного порядка</w:t>
            </w:r>
          </w:p>
        </w:tc>
        <w:tc>
          <w:tcPr>
            <w:tcW w:w="1843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D22DA5" w:rsidRDefault="00D22DA5" w:rsidP="00D22DA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D22DA5" w:rsidRDefault="00D22DA5" w:rsidP="00D22DA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</w:tcPr>
          <w:p w:rsidR="00D22DA5" w:rsidRPr="00D22DA5" w:rsidRDefault="00D22DA5" w:rsidP="00D22DA5">
            <w:pPr>
              <w:rPr>
                <w:rFonts w:eastAsia="Calibri"/>
                <w:sz w:val="24"/>
                <w:szCs w:val="24"/>
              </w:rPr>
            </w:pPr>
          </w:p>
          <w:p w:rsidR="00D22DA5" w:rsidRDefault="00D22DA5" w:rsidP="00D22DA5">
            <w:pPr>
              <w:rPr>
                <w:rFonts w:eastAsia="Calibri"/>
                <w:sz w:val="24"/>
                <w:szCs w:val="24"/>
              </w:rPr>
            </w:pPr>
          </w:p>
          <w:p w:rsidR="00D22DA5" w:rsidRDefault="00D22DA5" w:rsidP="00D22DA5">
            <w:pPr>
              <w:rPr>
                <w:rFonts w:eastAsia="Calibri"/>
                <w:sz w:val="24"/>
                <w:szCs w:val="24"/>
              </w:rPr>
            </w:pPr>
          </w:p>
          <w:p w:rsidR="00D22DA5" w:rsidRPr="00D22DA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8-928-159-67-58</w:t>
            </w:r>
          </w:p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</w:p>
        </w:tc>
      </w:tr>
      <w:tr w:rsidR="00D22DA5" w:rsidRPr="00C7409A" w:rsidTr="006F064F">
        <w:trPr>
          <w:cantSplit/>
        </w:trPr>
        <w:tc>
          <w:tcPr>
            <w:tcW w:w="567" w:type="dxa"/>
          </w:tcPr>
          <w:p w:rsidR="00D22DA5" w:rsidRPr="00C7409A" w:rsidRDefault="00D22DA5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22DA5" w:rsidRPr="001A314D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Тихонова  </w:t>
            </w:r>
          </w:p>
          <w:p w:rsidR="00D22DA5" w:rsidRPr="001A314D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Светлана  </w:t>
            </w:r>
          </w:p>
          <w:p w:rsidR="00D22DA5" w:rsidRPr="001A314D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>Васильевна</w:t>
            </w:r>
          </w:p>
        </w:tc>
        <w:tc>
          <w:tcPr>
            <w:tcW w:w="1275" w:type="dxa"/>
          </w:tcPr>
          <w:p w:rsidR="00D22DA5" w:rsidRPr="00D22DA5" w:rsidRDefault="00D22DA5" w:rsidP="003D5D06">
            <w:pPr>
              <w:pStyle w:val="af0"/>
              <w:rPr>
                <w:sz w:val="22"/>
                <w:szCs w:val="22"/>
              </w:rPr>
            </w:pPr>
            <w:r w:rsidRPr="00D22DA5">
              <w:rPr>
                <w:sz w:val="22"/>
                <w:szCs w:val="22"/>
              </w:rPr>
              <w:t>06.01.1977</w:t>
            </w:r>
          </w:p>
        </w:tc>
        <w:tc>
          <w:tcPr>
            <w:tcW w:w="1844" w:type="dxa"/>
          </w:tcPr>
          <w:p w:rsidR="00D22DA5" w:rsidRPr="004B0AC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с. Табунщик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 xml:space="preserve">во </w:t>
            </w:r>
          </w:p>
          <w:p w:rsidR="00D22DA5" w:rsidRPr="004B0AC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ул. Ленина, д.  76</w:t>
            </w:r>
          </w:p>
          <w:p w:rsidR="00D22DA5" w:rsidRPr="004B0AC5" w:rsidRDefault="00D22DA5" w:rsidP="00D22DA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</w:tcPr>
          <w:p w:rsidR="00D22DA5" w:rsidRDefault="00D22DA5" w:rsidP="003D5D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временно не  работает</w:t>
            </w:r>
          </w:p>
        </w:tc>
        <w:tc>
          <w:tcPr>
            <w:tcW w:w="2409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 Табунщиковского сельского поселения, член постоянной комиссии по мандатным вопросам и депутатской этике</w:t>
            </w:r>
          </w:p>
        </w:tc>
        <w:tc>
          <w:tcPr>
            <w:tcW w:w="1843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985" w:type="dxa"/>
            <w:vAlign w:val="center"/>
          </w:tcPr>
          <w:p w:rsidR="00D22DA5" w:rsidRDefault="00D22DA5" w:rsidP="00D22DA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D22DA5" w:rsidRDefault="00D22DA5" w:rsidP="00D22DA5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</w:tcPr>
          <w:p w:rsidR="00D22DA5" w:rsidRDefault="00D22DA5" w:rsidP="00D22DA5">
            <w:pPr>
              <w:rPr>
                <w:rFonts w:eastAsia="Calibri"/>
                <w:sz w:val="24"/>
                <w:szCs w:val="24"/>
              </w:rPr>
            </w:pPr>
          </w:p>
          <w:p w:rsidR="00D22DA5" w:rsidRPr="00D22DA5" w:rsidRDefault="00D22DA5" w:rsidP="00D22DA5">
            <w:pPr>
              <w:rPr>
                <w:rFonts w:eastAsia="Calibri"/>
                <w:sz w:val="24"/>
                <w:szCs w:val="24"/>
              </w:rPr>
            </w:pPr>
          </w:p>
          <w:p w:rsidR="00D22DA5" w:rsidRDefault="00D22DA5" w:rsidP="00D22DA5">
            <w:pPr>
              <w:rPr>
                <w:rFonts w:eastAsia="Calibri"/>
                <w:sz w:val="24"/>
                <w:szCs w:val="24"/>
              </w:rPr>
            </w:pPr>
          </w:p>
          <w:p w:rsidR="00D22DA5" w:rsidRPr="00D22DA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8-928-120-52-70</w:t>
            </w:r>
          </w:p>
        </w:tc>
      </w:tr>
      <w:tr w:rsidR="00D22DA5" w:rsidRPr="00C7409A" w:rsidTr="006F064F">
        <w:trPr>
          <w:cantSplit/>
        </w:trPr>
        <w:tc>
          <w:tcPr>
            <w:tcW w:w="567" w:type="dxa"/>
          </w:tcPr>
          <w:p w:rsidR="00D22DA5" w:rsidRPr="00C7409A" w:rsidRDefault="00D22DA5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238B3" w:rsidRPr="001A314D" w:rsidRDefault="00D238B3" w:rsidP="00D238B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A314D">
              <w:rPr>
                <w:rFonts w:eastAsia="Calibri"/>
                <w:sz w:val="24"/>
                <w:szCs w:val="24"/>
              </w:rPr>
              <w:t>Федичева</w:t>
            </w:r>
            <w:proofErr w:type="spellEnd"/>
            <w:r w:rsidRPr="001A314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38B3" w:rsidRPr="001A314D" w:rsidRDefault="00D238B3" w:rsidP="00D238B3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 xml:space="preserve">Анна </w:t>
            </w:r>
          </w:p>
          <w:p w:rsidR="00D22DA5" w:rsidRPr="001A314D" w:rsidRDefault="00D238B3" w:rsidP="00D238B3">
            <w:pPr>
              <w:rPr>
                <w:rFonts w:eastAsia="Calibri"/>
                <w:sz w:val="24"/>
                <w:szCs w:val="24"/>
              </w:rPr>
            </w:pPr>
            <w:r w:rsidRPr="001A314D">
              <w:rPr>
                <w:rFonts w:eastAsia="Calibri"/>
                <w:sz w:val="24"/>
                <w:szCs w:val="24"/>
              </w:rPr>
              <w:t>Андреевна</w:t>
            </w:r>
          </w:p>
        </w:tc>
        <w:tc>
          <w:tcPr>
            <w:tcW w:w="1275" w:type="dxa"/>
          </w:tcPr>
          <w:p w:rsidR="00D22DA5" w:rsidRPr="00D238B3" w:rsidRDefault="00D238B3" w:rsidP="003D5D06">
            <w:pPr>
              <w:pStyle w:val="af0"/>
              <w:rPr>
                <w:sz w:val="22"/>
                <w:szCs w:val="22"/>
              </w:rPr>
            </w:pPr>
            <w:r w:rsidRPr="00D238B3">
              <w:rPr>
                <w:sz w:val="22"/>
                <w:szCs w:val="22"/>
              </w:rPr>
              <w:t>22.07.1990</w:t>
            </w:r>
          </w:p>
        </w:tc>
        <w:tc>
          <w:tcPr>
            <w:tcW w:w="1844" w:type="dxa"/>
          </w:tcPr>
          <w:p w:rsidR="00D238B3" w:rsidRPr="004B0AC5" w:rsidRDefault="00D238B3" w:rsidP="00D238B3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с. Табунщик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 xml:space="preserve">во </w:t>
            </w:r>
          </w:p>
          <w:p w:rsidR="00D238B3" w:rsidRPr="004B0AC5" w:rsidRDefault="00D238B3" w:rsidP="00D238B3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ул. Школьная д. </w:t>
            </w:r>
            <w:r w:rsidRPr="004B0AC5">
              <w:rPr>
                <w:sz w:val="24"/>
                <w:szCs w:val="24"/>
              </w:rPr>
              <w:t xml:space="preserve">27 </w:t>
            </w:r>
            <w:r w:rsidRPr="004B0AC5">
              <w:rPr>
                <w:rFonts w:eastAsia="Calibri"/>
                <w:sz w:val="24"/>
                <w:szCs w:val="24"/>
              </w:rPr>
              <w:t xml:space="preserve"> кв.  </w:t>
            </w:r>
            <w:r w:rsidRPr="004B0AC5">
              <w:rPr>
                <w:sz w:val="24"/>
                <w:szCs w:val="24"/>
              </w:rPr>
              <w:t>2</w:t>
            </w:r>
          </w:p>
          <w:p w:rsidR="00D22DA5" w:rsidRPr="004B0AC5" w:rsidRDefault="00D238B3" w:rsidP="00D238B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B0AC5">
              <w:rPr>
                <w:rFonts w:eastAsia="Calibri"/>
                <w:sz w:val="24"/>
                <w:szCs w:val="24"/>
              </w:rPr>
              <w:t>Красносули</w:t>
            </w:r>
            <w:r w:rsidRPr="004B0AC5">
              <w:rPr>
                <w:rFonts w:eastAsia="Calibri"/>
                <w:sz w:val="24"/>
                <w:szCs w:val="24"/>
              </w:rPr>
              <w:t>н</w:t>
            </w:r>
            <w:r w:rsidRPr="004B0AC5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район  Р</w:t>
            </w:r>
            <w:r w:rsidRPr="004B0AC5">
              <w:rPr>
                <w:rFonts w:eastAsia="Calibri"/>
                <w:sz w:val="24"/>
                <w:szCs w:val="24"/>
              </w:rPr>
              <w:t>о</w:t>
            </w:r>
            <w:r w:rsidRPr="004B0AC5">
              <w:rPr>
                <w:rFonts w:eastAsia="Calibri"/>
                <w:sz w:val="24"/>
                <w:szCs w:val="24"/>
              </w:rPr>
              <w:t>стовская  о</w:t>
            </w:r>
            <w:r w:rsidRPr="004B0AC5">
              <w:rPr>
                <w:rFonts w:eastAsia="Calibri"/>
                <w:sz w:val="24"/>
                <w:szCs w:val="24"/>
              </w:rPr>
              <w:t>б</w:t>
            </w:r>
            <w:r w:rsidRPr="004B0AC5">
              <w:rPr>
                <w:rFonts w:eastAsia="Calibri"/>
                <w:sz w:val="24"/>
                <w:szCs w:val="24"/>
              </w:rPr>
              <w:t>ласть</w:t>
            </w:r>
          </w:p>
        </w:tc>
        <w:tc>
          <w:tcPr>
            <w:tcW w:w="1843" w:type="dxa"/>
          </w:tcPr>
          <w:p w:rsidR="00D22DA5" w:rsidRDefault="00D238B3" w:rsidP="003D5D06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 xml:space="preserve">МБОУ     </w:t>
            </w:r>
            <w:proofErr w:type="spellStart"/>
            <w:r w:rsidRPr="004B0AC5">
              <w:rPr>
                <w:rFonts w:eastAsia="Calibri"/>
                <w:sz w:val="24"/>
                <w:szCs w:val="24"/>
              </w:rPr>
              <w:t>Т</w:t>
            </w:r>
            <w:r w:rsidRPr="004B0AC5">
              <w:rPr>
                <w:rFonts w:eastAsia="Calibri"/>
                <w:sz w:val="24"/>
                <w:szCs w:val="24"/>
              </w:rPr>
              <w:t>а</w:t>
            </w:r>
            <w:r w:rsidRPr="004B0AC5">
              <w:rPr>
                <w:rFonts w:eastAsia="Calibri"/>
                <w:sz w:val="24"/>
                <w:szCs w:val="24"/>
              </w:rPr>
              <w:t>бунщиковская</w:t>
            </w:r>
            <w:proofErr w:type="spellEnd"/>
            <w:r w:rsidRPr="004B0AC5">
              <w:rPr>
                <w:rFonts w:eastAsia="Calibri"/>
                <w:sz w:val="24"/>
                <w:szCs w:val="24"/>
              </w:rPr>
              <w:t xml:space="preserve"> СОШ    - уч</w:t>
            </w:r>
            <w:r w:rsidRPr="004B0AC5">
              <w:rPr>
                <w:rFonts w:eastAsia="Calibri"/>
                <w:sz w:val="24"/>
                <w:szCs w:val="24"/>
              </w:rPr>
              <w:t>и</w:t>
            </w:r>
            <w:r w:rsidRPr="004B0AC5">
              <w:rPr>
                <w:rFonts w:eastAsia="Calibri"/>
                <w:sz w:val="24"/>
                <w:szCs w:val="24"/>
              </w:rPr>
              <w:t>тель  начал</w:t>
            </w:r>
            <w:r w:rsidRPr="004B0AC5">
              <w:rPr>
                <w:rFonts w:eastAsia="Calibri"/>
                <w:sz w:val="24"/>
                <w:szCs w:val="24"/>
              </w:rPr>
              <w:t>ь</w:t>
            </w:r>
            <w:r w:rsidRPr="004B0AC5">
              <w:rPr>
                <w:rFonts w:eastAsia="Calibri"/>
                <w:sz w:val="24"/>
                <w:szCs w:val="24"/>
              </w:rPr>
              <w:t>ных классов</w:t>
            </w:r>
          </w:p>
        </w:tc>
        <w:tc>
          <w:tcPr>
            <w:tcW w:w="2409" w:type="dxa"/>
            <w:vAlign w:val="center"/>
          </w:tcPr>
          <w:p w:rsidR="00D22DA5" w:rsidRDefault="00D238B3" w:rsidP="00D238B3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бюджету, налогам собственности</w:t>
            </w:r>
          </w:p>
        </w:tc>
        <w:tc>
          <w:tcPr>
            <w:tcW w:w="1843" w:type="dxa"/>
            <w:vAlign w:val="center"/>
          </w:tcPr>
          <w:p w:rsidR="00D22DA5" w:rsidRDefault="00D238B3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5" w:type="dxa"/>
            <w:vAlign w:val="center"/>
          </w:tcPr>
          <w:p w:rsidR="00D238B3" w:rsidRDefault="00D238B3" w:rsidP="00D238B3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партии </w:t>
            </w:r>
          </w:p>
          <w:p w:rsidR="00D22DA5" w:rsidRDefault="00D238B3" w:rsidP="00D238B3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« ЕДИНАЯ РОССИЯ»</w:t>
            </w:r>
          </w:p>
        </w:tc>
        <w:tc>
          <w:tcPr>
            <w:tcW w:w="1134" w:type="dxa"/>
          </w:tcPr>
          <w:p w:rsidR="00D22DA5" w:rsidRDefault="00D22DA5" w:rsidP="00D22DA5">
            <w:pPr>
              <w:rPr>
                <w:rFonts w:eastAsia="Calibri"/>
                <w:sz w:val="24"/>
                <w:szCs w:val="24"/>
              </w:rPr>
            </w:pPr>
            <w:r w:rsidRPr="004B0AC5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8-928-907-46-20</w:t>
            </w:r>
          </w:p>
          <w:p w:rsidR="00D22DA5" w:rsidRDefault="00D22DA5" w:rsidP="002726B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8-960-453-95-00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D2" w:rsidRDefault="00B709D2">
      <w:r>
        <w:separator/>
      </w:r>
    </w:p>
  </w:endnote>
  <w:endnote w:type="continuationSeparator" w:id="0">
    <w:p w:rsidR="00B709D2" w:rsidRDefault="00B7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32" w:rsidRDefault="002D6532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532" w:rsidRDefault="002D6532" w:rsidP="008B2B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32" w:rsidRDefault="002D6532">
    <w:pPr>
      <w:pStyle w:val="a7"/>
      <w:jc w:val="center"/>
    </w:pPr>
  </w:p>
  <w:p w:rsidR="002D6532" w:rsidRDefault="002D6532" w:rsidP="008B2B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D2" w:rsidRDefault="00B709D2">
      <w:r>
        <w:separator/>
      </w:r>
    </w:p>
  </w:footnote>
  <w:footnote w:type="continuationSeparator" w:id="0">
    <w:p w:rsidR="00B709D2" w:rsidRDefault="00B7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32" w:rsidRDefault="002D65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D6532" w:rsidRDefault="002D653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32" w:rsidRDefault="002D65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78AE">
      <w:rPr>
        <w:noProof/>
      </w:rPr>
      <w:t>2</w:t>
    </w:r>
    <w:r>
      <w:fldChar w:fldCharType="end"/>
    </w:r>
  </w:p>
  <w:p w:rsidR="002D6532" w:rsidRDefault="002D653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ABC2E4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0E7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CB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8F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08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47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2F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AD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72DCEA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D0C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88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87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C2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A0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EA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8334CEE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A6FA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F0E7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B62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A013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AC89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98DB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CA41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450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5F6F6F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00E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01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EB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29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0F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2E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43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0DF49C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9109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EB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89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6E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A9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ED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3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2D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DB92172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3FA5EA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1CC260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7FCC16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366088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8070AAB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B68A3B5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AA04D8F0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15D871E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92DC91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C65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45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08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B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40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E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23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C3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65C6F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E2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C1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06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A4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60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2B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E8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4D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A540F5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46E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8A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8E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86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41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AE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04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EB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D7B61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88E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C3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24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23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81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2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4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44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4F03C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644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61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AD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AD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48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09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E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C2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D6949F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886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24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09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40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6A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61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AE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E2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DFDA30A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23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A01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E20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CB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D02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7026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1A67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86C0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2514EB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423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40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88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E4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46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87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4B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6C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69A8C3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E2ED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A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E8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63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8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6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4CA995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00D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E7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8C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5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A7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C8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41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079C63F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3894FAA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B88C664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11F668B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A13A982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46F2099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B05087B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5A2E90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C154243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2632C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AA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A7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4B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C1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EE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45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8C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62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A3EE71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06C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AE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2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0E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69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CE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C3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C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1FF0A0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3C1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03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44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A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E1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8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A3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22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BC10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4A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CF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81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45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27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6C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24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09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276A84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5B8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44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C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4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C8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E7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08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42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3118C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04E8D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445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44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8B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C4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8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84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EE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BA2EF4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3E1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A82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2EF4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4E7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BCD8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1E72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E49A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4A43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87C79"/>
    <w:rsid w:val="000928B6"/>
    <w:rsid w:val="000939CF"/>
    <w:rsid w:val="00095018"/>
    <w:rsid w:val="0009537A"/>
    <w:rsid w:val="000B12A1"/>
    <w:rsid w:val="000B790A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235D"/>
    <w:rsid w:val="001460E2"/>
    <w:rsid w:val="001650DD"/>
    <w:rsid w:val="0017649D"/>
    <w:rsid w:val="00194026"/>
    <w:rsid w:val="001A71C2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786C"/>
    <w:rsid w:val="002D6532"/>
    <w:rsid w:val="002D7293"/>
    <w:rsid w:val="00313FB2"/>
    <w:rsid w:val="00323E40"/>
    <w:rsid w:val="00333DA0"/>
    <w:rsid w:val="003349C7"/>
    <w:rsid w:val="0033587A"/>
    <w:rsid w:val="003443B2"/>
    <w:rsid w:val="00361EE8"/>
    <w:rsid w:val="0039051F"/>
    <w:rsid w:val="003A281E"/>
    <w:rsid w:val="003A4CE8"/>
    <w:rsid w:val="003B4D36"/>
    <w:rsid w:val="003B5915"/>
    <w:rsid w:val="003C2074"/>
    <w:rsid w:val="003D6F19"/>
    <w:rsid w:val="003F031A"/>
    <w:rsid w:val="003F05F9"/>
    <w:rsid w:val="003F79BE"/>
    <w:rsid w:val="00414BFE"/>
    <w:rsid w:val="004245B2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6610E"/>
    <w:rsid w:val="00591B12"/>
    <w:rsid w:val="00595D19"/>
    <w:rsid w:val="005A700B"/>
    <w:rsid w:val="005B5842"/>
    <w:rsid w:val="005C633E"/>
    <w:rsid w:val="005E320A"/>
    <w:rsid w:val="005E3B91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089B"/>
    <w:rsid w:val="006D7427"/>
    <w:rsid w:val="006F13CD"/>
    <w:rsid w:val="006F2D3A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950F5"/>
    <w:rsid w:val="007A3127"/>
    <w:rsid w:val="007C156E"/>
    <w:rsid w:val="007C405F"/>
    <w:rsid w:val="007C5771"/>
    <w:rsid w:val="007C59D3"/>
    <w:rsid w:val="007E697A"/>
    <w:rsid w:val="00800F3B"/>
    <w:rsid w:val="00804CFD"/>
    <w:rsid w:val="00823AF0"/>
    <w:rsid w:val="0084181F"/>
    <w:rsid w:val="00850796"/>
    <w:rsid w:val="00864F51"/>
    <w:rsid w:val="00877CDD"/>
    <w:rsid w:val="008818F0"/>
    <w:rsid w:val="00894C03"/>
    <w:rsid w:val="008965EA"/>
    <w:rsid w:val="008B2BF9"/>
    <w:rsid w:val="008C50CA"/>
    <w:rsid w:val="008E201C"/>
    <w:rsid w:val="00904F30"/>
    <w:rsid w:val="00914E2C"/>
    <w:rsid w:val="00927120"/>
    <w:rsid w:val="00931313"/>
    <w:rsid w:val="00932658"/>
    <w:rsid w:val="00945A44"/>
    <w:rsid w:val="0094719F"/>
    <w:rsid w:val="009566FB"/>
    <w:rsid w:val="0095677D"/>
    <w:rsid w:val="00957D73"/>
    <w:rsid w:val="00970C59"/>
    <w:rsid w:val="00984C2E"/>
    <w:rsid w:val="009A0CE2"/>
    <w:rsid w:val="009B761D"/>
    <w:rsid w:val="009C0A3B"/>
    <w:rsid w:val="009C0CBB"/>
    <w:rsid w:val="009C485D"/>
    <w:rsid w:val="009D4491"/>
    <w:rsid w:val="009D4858"/>
    <w:rsid w:val="009D7ABC"/>
    <w:rsid w:val="009E7443"/>
    <w:rsid w:val="009F0EDE"/>
    <w:rsid w:val="009F1609"/>
    <w:rsid w:val="00A01365"/>
    <w:rsid w:val="00A02992"/>
    <w:rsid w:val="00A04B2D"/>
    <w:rsid w:val="00A11FAC"/>
    <w:rsid w:val="00A27E0D"/>
    <w:rsid w:val="00A41B51"/>
    <w:rsid w:val="00A51477"/>
    <w:rsid w:val="00AA527A"/>
    <w:rsid w:val="00AB386C"/>
    <w:rsid w:val="00AB4EF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70205"/>
    <w:rsid w:val="00B709D2"/>
    <w:rsid w:val="00BB6592"/>
    <w:rsid w:val="00BD4E38"/>
    <w:rsid w:val="00BE19E8"/>
    <w:rsid w:val="00BE5C1E"/>
    <w:rsid w:val="00C32771"/>
    <w:rsid w:val="00C5738C"/>
    <w:rsid w:val="00C627AE"/>
    <w:rsid w:val="00C62A09"/>
    <w:rsid w:val="00C951F8"/>
    <w:rsid w:val="00C95B14"/>
    <w:rsid w:val="00C95F4B"/>
    <w:rsid w:val="00C96F8C"/>
    <w:rsid w:val="00CA0EA5"/>
    <w:rsid w:val="00CC05F2"/>
    <w:rsid w:val="00CC11A9"/>
    <w:rsid w:val="00CC158F"/>
    <w:rsid w:val="00CC235E"/>
    <w:rsid w:val="00CE0ABC"/>
    <w:rsid w:val="00CE5C4F"/>
    <w:rsid w:val="00CF12B1"/>
    <w:rsid w:val="00CF78AE"/>
    <w:rsid w:val="00D029E4"/>
    <w:rsid w:val="00D0363F"/>
    <w:rsid w:val="00D15399"/>
    <w:rsid w:val="00D224E4"/>
    <w:rsid w:val="00D22DA5"/>
    <w:rsid w:val="00D238B3"/>
    <w:rsid w:val="00D24B90"/>
    <w:rsid w:val="00D31B98"/>
    <w:rsid w:val="00D331E4"/>
    <w:rsid w:val="00D6474F"/>
    <w:rsid w:val="00D90481"/>
    <w:rsid w:val="00D97299"/>
    <w:rsid w:val="00DC256B"/>
    <w:rsid w:val="00DF3BEC"/>
    <w:rsid w:val="00E065AA"/>
    <w:rsid w:val="00E26ECC"/>
    <w:rsid w:val="00E5079B"/>
    <w:rsid w:val="00E53D9B"/>
    <w:rsid w:val="00E743C3"/>
    <w:rsid w:val="00E77D42"/>
    <w:rsid w:val="00E821EE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70DD7"/>
    <w:rsid w:val="00F809FF"/>
    <w:rsid w:val="00F80A94"/>
    <w:rsid w:val="00F874A7"/>
    <w:rsid w:val="00F93665"/>
    <w:rsid w:val="00FB5922"/>
    <w:rsid w:val="00FD6FEC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1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361EE8"/>
    <w:rPr>
      <w:sz w:val="28"/>
    </w:rPr>
  </w:style>
  <w:style w:type="paragraph" w:styleId="af">
    <w:name w:val="List Paragraph"/>
    <w:basedOn w:val="a"/>
    <w:uiPriority w:val="34"/>
    <w:qFormat/>
    <w:rsid w:val="009C0A3B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7C405F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1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361EE8"/>
    <w:rPr>
      <w:sz w:val="28"/>
    </w:rPr>
  </w:style>
  <w:style w:type="paragraph" w:styleId="af">
    <w:name w:val="List Paragraph"/>
    <w:basedOn w:val="a"/>
    <w:uiPriority w:val="34"/>
    <w:qFormat/>
    <w:rsid w:val="009C0A3B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7C405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bunschikovskoes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bunschikovskoes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87B9-468D-42CD-884E-41109FF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15760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i</cp:lastModifiedBy>
  <cp:revision>2</cp:revision>
  <cp:lastPrinted>2017-03-01T11:04:00Z</cp:lastPrinted>
  <dcterms:created xsi:type="dcterms:W3CDTF">2025-05-26T10:55:00Z</dcterms:created>
  <dcterms:modified xsi:type="dcterms:W3CDTF">2025-05-26T10:55:00Z</dcterms:modified>
</cp:coreProperties>
</file>